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91D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DBD0E91" wp14:editId="68E4B29B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7D47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69EE1678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DE0D980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04F085" w14:textId="77777777" w:rsidR="002F21A7" w:rsidRPr="00A60249" w:rsidRDefault="002F21A7" w:rsidP="000D5FDE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60249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F77E657" w14:textId="32452127" w:rsidR="00A60249" w:rsidRPr="00A60249" w:rsidRDefault="00A60249" w:rsidP="00A602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249">
        <w:rPr>
          <w:rFonts w:ascii="Times New Roman" w:hAnsi="Times New Roman" w:cs="Times New Roman"/>
          <w:b/>
          <w:sz w:val="24"/>
          <w:szCs w:val="24"/>
        </w:rPr>
        <w:t>DĖL PANEVĖŽIO RAJONO SAVIVALDYBĖS MERO 202</w:t>
      </w:r>
      <w:r w:rsidR="006F29E2">
        <w:rPr>
          <w:rFonts w:ascii="Times New Roman" w:hAnsi="Times New Roman" w:cs="Times New Roman"/>
          <w:b/>
          <w:sz w:val="24"/>
          <w:szCs w:val="24"/>
        </w:rPr>
        <w:t>5</w:t>
      </w:r>
      <w:r w:rsidRPr="00A60249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6F29E2">
        <w:rPr>
          <w:rFonts w:ascii="Times New Roman" w:hAnsi="Times New Roman" w:cs="Times New Roman"/>
          <w:b/>
          <w:sz w:val="24"/>
          <w:szCs w:val="24"/>
        </w:rPr>
        <w:t>RUGPJŪČIO 5</w:t>
      </w:r>
      <w:r>
        <w:rPr>
          <w:rFonts w:ascii="Times New Roman" w:hAnsi="Times New Roman" w:cs="Times New Roman"/>
          <w:b/>
          <w:sz w:val="24"/>
          <w:szCs w:val="24"/>
        </w:rPr>
        <w:t xml:space="preserve"> D. POTVARKIO</w:t>
      </w:r>
      <w:r w:rsidRPr="00A60249">
        <w:rPr>
          <w:rFonts w:ascii="Times New Roman" w:hAnsi="Times New Roman" w:cs="Times New Roman"/>
          <w:b/>
          <w:sz w:val="24"/>
          <w:szCs w:val="24"/>
        </w:rPr>
        <w:t xml:space="preserve"> NR. M-</w:t>
      </w:r>
      <w:r w:rsidR="006F29E2">
        <w:rPr>
          <w:rFonts w:ascii="Times New Roman" w:hAnsi="Times New Roman" w:cs="Times New Roman"/>
          <w:b/>
          <w:sz w:val="24"/>
          <w:szCs w:val="24"/>
        </w:rPr>
        <w:t>480</w:t>
      </w:r>
      <w:r w:rsidR="004C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0249">
        <w:rPr>
          <w:rFonts w:ascii="Times New Roman" w:hAnsi="Times New Roman" w:cs="Times New Roman"/>
          <w:b/>
          <w:sz w:val="24"/>
          <w:szCs w:val="24"/>
        </w:rPr>
        <w:t xml:space="preserve">,,DĖL </w:t>
      </w:r>
      <w:r w:rsidR="00F04E91">
        <w:rPr>
          <w:rFonts w:ascii="Times New Roman" w:hAnsi="Times New Roman" w:cs="Times New Roman"/>
          <w:b/>
          <w:sz w:val="24"/>
          <w:szCs w:val="24"/>
        </w:rPr>
        <w:t xml:space="preserve">PAVEDIMO </w:t>
      </w:r>
      <w:r w:rsidR="00987BA9">
        <w:rPr>
          <w:rFonts w:ascii="Times New Roman" w:hAnsi="Times New Roman" w:cs="Times New Roman"/>
          <w:b/>
          <w:sz w:val="24"/>
          <w:szCs w:val="24"/>
        </w:rPr>
        <w:t>duomenys neskelbiami</w:t>
      </w:r>
      <w:r w:rsidRPr="00A60249">
        <w:rPr>
          <w:rFonts w:ascii="Times New Roman" w:hAnsi="Times New Roman" w:cs="Times New Roman"/>
          <w:b/>
          <w:sz w:val="24"/>
          <w:szCs w:val="24"/>
        </w:rPr>
        <w:t>“ PRIPAŽINIMO NETEKUSIU GALIOS</w:t>
      </w:r>
    </w:p>
    <w:p w14:paraId="5E7D2419" w14:textId="073DAEF4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6F29E2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F29E2">
        <w:rPr>
          <w:rFonts w:ascii="Times New Roman" w:eastAsia="Times New Roman" w:hAnsi="Times New Roman" w:cs="Times New Roman"/>
          <w:sz w:val="24"/>
          <w:szCs w:val="24"/>
          <w:lang w:eastAsia="lt-LT"/>
        </w:rPr>
        <w:t>rugpjūčio</w:t>
      </w:r>
      <w:r w:rsidR="004F12A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01DEB265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76E81F7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68B702" w14:textId="77777777" w:rsidR="003D3C02" w:rsidRDefault="002A72EB" w:rsidP="003D3C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60249">
        <w:rPr>
          <w:rFonts w:ascii="Times New Roman" w:hAnsi="Times New Roman"/>
          <w:sz w:val="24"/>
          <w:szCs w:val="24"/>
        </w:rPr>
        <w:t>Vadovaudamasis Lietuvos Respublikos vietos savivaldos įstatymo</w:t>
      </w:r>
      <w:r w:rsidR="00A60249">
        <w:rPr>
          <w:rFonts w:ascii="Times New Roman" w:eastAsia="Times New Roman" w:hAnsi="Times New Roman"/>
          <w:sz w:val="24"/>
          <w:szCs w:val="24"/>
          <w:lang w:eastAsia="ar-SA"/>
        </w:rPr>
        <w:t xml:space="preserve"> 25 straipsnio 5 dalimi,</w:t>
      </w:r>
      <w:r w:rsidR="00340077" w:rsidRPr="00340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D3C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30 straipsnio 2 dalimi, </w:t>
      </w:r>
    </w:p>
    <w:p w14:paraId="7BFB784F" w14:textId="00FB9A8E" w:rsidR="004F1EB2" w:rsidRPr="003D3C02" w:rsidRDefault="003D3C02" w:rsidP="003D3C0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4F1EB2" w:rsidRPr="00C16B76">
        <w:rPr>
          <w:rFonts w:ascii="Times New Roman" w:hAnsi="Times New Roman" w:cs="Times New Roman"/>
          <w:sz w:val="24"/>
          <w:szCs w:val="24"/>
        </w:rPr>
        <w:t xml:space="preserve">p r i p a ž į s t u  </w:t>
      </w:r>
      <w:r w:rsidR="001354E7" w:rsidRPr="00C16B76">
        <w:rPr>
          <w:rFonts w:ascii="Times New Roman" w:hAnsi="Times New Roman" w:cs="Times New Roman"/>
          <w:sz w:val="24"/>
          <w:szCs w:val="24"/>
        </w:rPr>
        <w:t xml:space="preserve">netekusiu galios </w:t>
      </w:r>
      <w:r w:rsidR="004F1EB2" w:rsidRPr="00C16B76">
        <w:rPr>
          <w:rFonts w:ascii="Times New Roman" w:hAnsi="Times New Roman" w:cs="Times New Roman"/>
          <w:sz w:val="24"/>
          <w:szCs w:val="24"/>
        </w:rPr>
        <w:t xml:space="preserve">Panevėžio rajono savivaldybės </w:t>
      </w:r>
      <w:r w:rsidR="004F1EB2">
        <w:rPr>
          <w:rFonts w:ascii="Times New Roman" w:hAnsi="Times New Roman" w:cs="Times New Roman"/>
          <w:sz w:val="24"/>
          <w:szCs w:val="24"/>
        </w:rPr>
        <w:t>mero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4F1E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="00F04E91">
        <w:rPr>
          <w:rFonts w:ascii="Times New Roman" w:hAnsi="Times New Roman" w:cs="Times New Roman"/>
          <w:sz w:val="24"/>
          <w:szCs w:val="24"/>
        </w:rPr>
        <w:t xml:space="preserve"> </w:t>
      </w:r>
      <w:r w:rsidR="001354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4F1EB2" w:rsidRPr="00C16B76">
        <w:rPr>
          <w:rFonts w:ascii="Times New Roman" w:hAnsi="Times New Roman" w:cs="Times New Roman"/>
          <w:sz w:val="24"/>
          <w:szCs w:val="24"/>
        </w:rPr>
        <w:t xml:space="preserve"> d. </w:t>
      </w:r>
      <w:r w:rsidR="004F1EB2">
        <w:rPr>
          <w:rFonts w:ascii="Times New Roman" w:hAnsi="Times New Roman" w:cs="Times New Roman"/>
          <w:sz w:val="24"/>
          <w:szCs w:val="24"/>
        </w:rPr>
        <w:t>potvarkį</w:t>
      </w:r>
      <w:r w:rsidR="004F1EB2" w:rsidRPr="00C16B76">
        <w:rPr>
          <w:rFonts w:ascii="Times New Roman" w:hAnsi="Times New Roman" w:cs="Times New Roman"/>
          <w:sz w:val="24"/>
          <w:szCs w:val="24"/>
        </w:rPr>
        <w:t xml:space="preserve"> Nr. </w:t>
      </w:r>
      <w:r w:rsidR="004F1EB2">
        <w:rPr>
          <w:rFonts w:ascii="Times New Roman" w:hAnsi="Times New Roman" w:cs="Times New Roman"/>
          <w:sz w:val="24"/>
          <w:szCs w:val="24"/>
        </w:rPr>
        <w:t>M-</w:t>
      </w:r>
      <w:r>
        <w:rPr>
          <w:rFonts w:ascii="Times New Roman" w:hAnsi="Times New Roman" w:cs="Times New Roman"/>
          <w:sz w:val="24"/>
          <w:szCs w:val="24"/>
        </w:rPr>
        <w:t>480</w:t>
      </w:r>
      <w:r w:rsidR="004F1EB2" w:rsidRPr="00C16B76">
        <w:rPr>
          <w:rFonts w:ascii="Times New Roman" w:hAnsi="Times New Roman" w:cs="Times New Roman"/>
          <w:sz w:val="24"/>
          <w:szCs w:val="24"/>
        </w:rPr>
        <w:t xml:space="preserve"> „Dėl </w:t>
      </w:r>
      <w:r w:rsidR="00F04E91">
        <w:rPr>
          <w:rFonts w:ascii="Times New Roman" w:hAnsi="Times New Roman" w:cs="Times New Roman"/>
          <w:sz w:val="24"/>
          <w:szCs w:val="24"/>
        </w:rPr>
        <w:t xml:space="preserve">pavedimo </w:t>
      </w:r>
      <w:r w:rsidR="00987BA9" w:rsidRPr="00987BA9">
        <w:rPr>
          <w:rFonts w:ascii="Times New Roman" w:hAnsi="Times New Roman" w:cs="Times New Roman"/>
          <w:i/>
          <w:iCs/>
          <w:sz w:val="24"/>
          <w:szCs w:val="24"/>
        </w:rPr>
        <w:t>duomenys neskelbiami</w:t>
      </w:r>
      <w:r w:rsidR="004F1EB2" w:rsidRPr="00C16B76">
        <w:rPr>
          <w:rFonts w:ascii="Times New Roman" w:hAnsi="Times New Roman" w:cs="Times New Roman"/>
          <w:sz w:val="24"/>
          <w:szCs w:val="24"/>
        </w:rPr>
        <w:t>“.</w:t>
      </w:r>
    </w:p>
    <w:p w14:paraId="758DBDEC" w14:textId="3310496D" w:rsidR="00012059" w:rsidRPr="005F3973" w:rsidRDefault="00012059" w:rsidP="00012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F3973">
        <w:rPr>
          <w:rFonts w:ascii="Times New Roman" w:hAnsi="Times New Roman" w:cs="Times New Roman"/>
          <w:sz w:val="24"/>
          <w:szCs w:val="24"/>
        </w:rPr>
        <w:t xml:space="preserve">Šis potvarkis per vieną mėnesį gali būti skundžiamas Lietuvos administracinių ginčų komisijos Panevėžio apygardos skyriui (Respublikos g. 62, Panevėžys) Lietuvos Respublikos ikiteisminio administracinių ginčų nagrinėjimo tvarkos įstatymo nustatyta tvarka, </w:t>
      </w:r>
      <w:bookmarkStart w:id="0" w:name="_Hlk156557847"/>
      <w:r w:rsidRPr="005F3973">
        <w:rPr>
          <w:rFonts w:ascii="Times New Roman" w:hAnsi="Times New Roman" w:cs="Times New Roman"/>
          <w:sz w:val="24"/>
          <w:szCs w:val="24"/>
        </w:rPr>
        <w:t>Regionų apygardos administracinio teismo Panevėžio rūmams</w:t>
      </w:r>
      <w:bookmarkEnd w:id="0"/>
      <w:r w:rsidRPr="005F3973">
        <w:rPr>
          <w:rFonts w:ascii="Times New Roman" w:hAnsi="Times New Roman" w:cs="Times New Roman"/>
          <w:sz w:val="24"/>
          <w:szCs w:val="24"/>
        </w:rPr>
        <w:t xml:space="preserve"> (</w:t>
      </w:r>
      <w:bookmarkStart w:id="1" w:name="_Hlk156557439"/>
      <w:r w:rsidRPr="005F3973">
        <w:rPr>
          <w:rFonts w:ascii="Times New Roman" w:hAnsi="Times New Roman" w:cs="Times New Roman"/>
          <w:sz w:val="24"/>
          <w:szCs w:val="24"/>
        </w:rPr>
        <w:t>Respublikos g. 62, Panevėžys</w:t>
      </w:r>
      <w:bookmarkEnd w:id="1"/>
      <w:r w:rsidRPr="005F3973">
        <w:rPr>
          <w:rFonts w:ascii="Times New Roman" w:hAnsi="Times New Roman" w:cs="Times New Roman"/>
          <w:sz w:val="24"/>
          <w:szCs w:val="24"/>
        </w:rPr>
        <w:t>) Lietuvos Respublikos administracinių bylų teisenos įstatymo nustatyta tvarka.</w:t>
      </w:r>
    </w:p>
    <w:p w14:paraId="2CDA0878" w14:textId="14E6CE87" w:rsidR="00DD0518" w:rsidRDefault="00DD051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BD36D4" w14:textId="77777777" w:rsidR="00A622A8" w:rsidRPr="00A622A8" w:rsidRDefault="00A622A8" w:rsidP="00A622A8">
      <w:pPr>
        <w:rPr>
          <w:rFonts w:ascii="Times New Roman" w:hAnsi="Times New Roman" w:cs="Times New Roman"/>
          <w:sz w:val="24"/>
          <w:szCs w:val="24"/>
        </w:rPr>
      </w:pPr>
    </w:p>
    <w:p w14:paraId="2BED1FB6" w14:textId="6C58E138" w:rsidR="00A622A8" w:rsidRPr="00A622A8" w:rsidRDefault="00A622A8" w:rsidP="00A622A8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A622A8">
        <w:rPr>
          <w:rFonts w:ascii="Times New Roman" w:hAnsi="Times New Roman" w:cs="Times New Roman"/>
          <w:sz w:val="24"/>
          <w:szCs w:val="24"/>
        </w:rPr>
        <w:t xml:space="preserve">Savivaldybės vicemeras, </w:t>
      </w:r>
      <w:r w:rsidRPr="00A622A8">
        <w:rPr>
          <w:rFonts w:ascii="Times New Roman" w:hAnsi="Times New Roman" w:cs="Times New Roman"/>
          <w:sz w:val="24"/>
          <w:szCs w:val="24"/>
        </w:rPr>
        <w:tab/>
      </w:r>
      <w:r w:rsidRPr="00A622A8">
        <w:rPr>
          <w:rFonts w:ascii="Times New Roman" w:hAnsi="Times New Roman" w:cs="Times New Roman"/>
          <w:sz w:val="24"/>
          <w:szCs w:val="24"/>
        </w:rPr>
        <w:tab/>
      </w:r>
      <w:r w:rsidRPr="00A622A8">
        <w:rPr>
          <w:rFonts w:ascii="Times New Roman" w:hAnsi="Times New Roman" w:cs="Times New Roman"/>
          <w:sz w:val="24"/>
          <w:szCs w:val="24"/>
        </w:rPr>
        <w:tab/>
      </w:r>
      <w:r w:rsidRPr="00A622A8">
        <w:rPr>
          <w:rFonts w:ascii="Times New Roman" w:hAnsi="Times New Roman" w:cs="Times New Roman"/>
          <w:sz w:val="24"/>
          <w:szCs w:val="24"/>
        </w:rPr>
        <w:tab/>
        <w:t xml:space="preserve">                         Rimantas Pranys pavaduojantis Savivaldybės merą</w:t>
      </w:r>
      <w:r w:rsidRPr="00A622A8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42E6418A" w14:textId="77777777" w:rsidR="00A622A8" w:rsidRPr="00A622A8" w:rsidRDefault="00A622A8" w:rsidP="00A622A8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</w:p>
    <w:p w14:paraId="1B8CB1EF" w14:textId="77777777" w:rsidR="009B7059" w:rsidRPr="00A622A8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09FC7" w14:textId="77777777" w:rsidR="009B7059" w:rsidRPr="00A622A8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F39EC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57C21" w14:textId="77777777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D6383" w14:textId="77777777" w:rsidR="00D15D04" w:rsidRDefault="00D15D04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134279" w14:textId="77777777" w:rsidR="006E60DF" w:rsidRDefault="006E60D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9CDA3" w14:textId="77777777" w:rsidR="006E60DF" w:rsidRDefault="006E60DF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15A80" w14:textId="77777777" w:rsidR="00CF3DDE" w:rsidRDefault="00CF3DDE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35A25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E62991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55759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4C998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30C3C" w14:textId="77777777" w:rsidR="00F04E91" w:rsidRDefault="00F04E91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2A032" w14:textId="77777777" w:rsidR="00F04E91" w:rsidRDefault="00F04E91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866B9" w14:textId="77777777" w:rsidR="00F04E91" w:rsidRDefault="00F04E91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6068C" w14:textId="77777777" w:rsidR="00F04E91" w:rsidRDefault="00F04E91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18EAC6" w14:textId="77777777" w:rsidR="00F04E91" w:rsidRDefault="00F04E91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6CB60" w14:textId="77777777" w:rsidR="004F1EB2" w:rsidRDefault="004F1EB2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A83AD" w14:textId="77777777" w:rsidR="00F04E91" w:rsidRDefault="00F04E91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Dovilė Salominienė</w:t>
      </w:r>
    </w:p>
    <w:p w14:paraId="3FD64E3B" w14:textId="0CEBD74A" w:rsidR="009B7059" w:rsidRDefault="009B7059" w:rsidP="004F12A8">
      <w:pPr>
        <w:spacing w:after="0" w:line="265" w:lineRule="atLeast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05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D3C02">
        <w:rPr>
          <w:rFonts w:ascii="Times New Roman" w:eastAsia="Times New Roman" w:hAnsi="Times New Roman" w:cs="Times New Roman"/>
          <w:sz w:val="24"/>
          <w:szCs w:val="24"/>
        </w:rPr>
        <w:t>5</w:t>
      </w:r>
      <w:r w:rsidR="004F1EB2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3C02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9B7059">
        <w:rPr>
          <w:rFonts w:ascii="Times New Roman" w:eastAsia="Times New Roman" w:hAnsi="Times New Roman" w:cs="Times New Roman"/>
          <w:sz w:val="24"/>
          <w:szCs w:val="24"/>
        </w:rPr>
        <w:t>-</w:t>
      </w:r>
      <w:r w:rsidR="004F1EB2">
        <w:rPr>
          <w:rFonts w:ascii="Times New Roman" w:eastAsia="Times New Roman" w:hAnsi="Times New Roman" w:cs="Times New Roman"/>
          <w:sz w:val="24"/>
          <w:szCs w:val="24"/>
        </w:rPr>
        <w:t>0</w:t>
      </w:r>
      <w:r w:rsidR="003D3C02">
        <w:rPr>
          <w:rFonts w:ascii="Times New Roman" w:eastAsia="Times New Roman" w:hAnsi="Times New Roman" w:cs="Times New Roman"/>
          <w:sz w:val="24"/>
          <w:szCs w:val="24"/>
        </w:rPr>
        <w:t>8</w:t>
      </w:r>
    </w:p>
    <w:sectPr w:rsidR="009B7059" w:rsidSect="006B6965">
      <w:headerReference w:type="even" r:id="rId9"/>
      <w:headerReference w:type="default" r:id="rId10"/>
      <w:type w:val="oddPage"/>
      <w:pgSz w:w="11906" w:h="16838" w:code="9"/>
      <w:pgMar w:top="1134" w:right="567" w:bottom="1134" w:left="1701" w:header="284" w:footer="284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0342" w14:textId="77777777" w:rsidR="00B405D2" w:rsidRDefault="00B405D2">
      <w:pPr>
        <w:spacing w:after="0" w:line="240" w:lineRule="auto"/>
      </w:pPr>
      <w:r>
        <w:separator/>
      </w:r>
    </w:p>
  </w:endnote>
  <w:endnote w:type="continuationSeparator" w:id="0">
    <w:p w14:paraId="32F128A2" w14:textId="77777777" w:rsidR="00B405D2" w:rsidRDefault="00B4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773F1" w14:textId="77777777" w:rsidR="00B405D2" w:rsidRDefault="00B405D2">
      <w:pPr>
        <w:spacing w:after="0" w:line="240" w:lineRule="auto"/>
      </w:pPr>
      <w:r>
        <w:separator/>
      </w:r>
    </w:p>
  </w:footnote>
  <w:footnote w:type="continuationSeparator" w:id="0">
    <w:p w14:paraId="077D8737" w14:textId="77777777" w:rsidR="00B405D2" w:rsidRDefault="00B4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6606" w14:textId="77777777" w:rsidR="00794A9C" w:rsidRDefault="001A51AC" w:rsidP="00990B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7EEADB9" w14:textId="77777777" w:rsidR="00794A9C" w:rsidRDefault="00794A9C">
    <w:pPr>
      <w:pStyle w:val="Antrats"/>
    </w:pPr>
  </w:p>
  <w:p w14:paraId="699021B0" w14:textId="77777777" w:rsidR="006B5B21" w:rsidRDefault="006B5B21"/>
  <w:p w14:paraId="3A422F4D" w14:textId="77777777" w:rsidR="006B5B21" w:rsidRDefault="006B5B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662265"/>
      <w:docPartObj>
        <w:docPartGallery w:val="Page Numbers (Top of Page)"/>
        <w:docPartUnique/>
      </w:docPartObj>
    </w:sdtPr>
    <w:sdtContent>
      <w:p w14:paraId="4806993B" w14:textId="09A2BE54" w:rsidR="006E0DCD" w:rsidRDefault="006E0D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EB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2F"/>
    <w:multiLevelType w:val="multilevel"/>
    <w:tmpl w:val="0000002F"/>
    <w:lvl w:ilvl="0">
      <w:start w:val="1"/>
      <w:numFmt w:val="decimal"/>
      <w:lvlText w:val="1.%1."/>
      <w:lvlJc w:val="left"/>
      <w:pPr>
        <w:tabs>
          <w:tab w:val="num" w:pos="826"/>
        </w:tabs>
        <w:ind w:left="826" w:hanging="46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30"/>
    <w:multiLevelType w:val="multilevel"/>
    <w:tmpl w:val="00000030"/>
    <w:lvl w:ilvl="0">
      <w:start w:val="2"/>
      <w:numFmt w:val="decimal"/>
      <w:lvlText w:val="1.%1."/>
      <w:lvlJc w:val="left"/>
      <w:pPr>
        <w:tabs>
          <w:tab w:val="num" w:pos="788"/>
        </w:tabs>
        <w:ind w:left="78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31"/>
    <w:multiLevelType w:val="multilevel"/>
    <w:tmpl w:val="00000031"/>
    <w:lvl w:ilvl="0">
      <w:start w:val="3"/>
      <w:numFmt w:val="decimal"/>
      <w:lvlText w:val="1.%1."/>
      <w:lvlJc w:val="left"/>
      <w:pPr>
        <w:tabs>
          <w:tab w:val="num" w:pos="886"/>
        </w:tabs>
        <w:ind w:left="886" w:hanging="526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32"/>
    <w:multiLevelType w:val="multilevel"/>
    <w:tmpl w:val="99F495DE"/>
    <w:lvl w:ilvl="0">
      <w:start w:val="2"/>
      <w:numFmt w:val="decimal"/>
      <w:lvlText w:val="%1."/>
      <w:lvlJc w:val="left"/>
      <w:pPr>
        <w:tabs>
          <w:tab w:val="num" w:pos="524"/>
        </w:tabs>
        <w:ind w:left="524" w:hanging="240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33"/>
    <w:multiLevelType w:val="multilevel"/>
    <w:tmpl w:val="00000033"/>
    <w:lvl w:ilvl="0">
      <w:start w:val="1"/>
      <w:numFmt w:val="decimal"/>
      <w:lvlText w:val="2.%1."/>
      <w:lvlJc w:val="left"/>
      <w:pPr>
        <w:tabs>
          <w:tab w:val="num" w:pos="768"/>
        </w:tabs>
        <w:ind w:left="768" w:hanging="48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00000034"/>
    <w:multiLevelType w:val="multilevel"/>
    <w:tmpl w:val="00000034"/>
    <w:lvl w:ilvl="0">
      <w:start w:val="3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0000035"/>
    <w:multiLevelType w:val="multilevel"/>
    <w:tmpl w:val="00000035"/>
    <w:lvl w:ilvl="0">
      <w:start w:val="5"/>
      <w:numFmt w:val="decimal"/>
      <w:lvlText w:val="2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36"/>
    <w:multiLevelType w:val="multilevel"/>
    <w:tmpl w:val="EC646880"/>
    <w:lvl w:ilvl="0">
      <w:start w:val="3"/>
      <w:numFmt w:val="decimal"/>
      <w:lvlText w:val="%1."/>
      <w:lvlJc w:val="left"/>
      <w:pPr>
        <w:tabs>
          <w:tab w:val="num" w:pos="566"/>
        </w:tabs>
        <w:ind w:left="566" w:hanging="282"/>
      </w:pPr>
      <w:rPr>
        <w:rFonts w:ascii="Times New Roman" w:eastAsia="Times New Roman" w:hAnsi="Times New Roman" w:cs="Times New Roman"/>
        <w:b/>
        <w:bCs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37"/>
    <w:multiLevelType w:val="multilevel"/>
    <w:tmpl w:val="00000037"/>
    <w:lvl w:ilvl="0">
      <w:start w:val="1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38"/>
    <w:multiLevelType w:val="multilevel"/>
    <w:tmpl w:val="00000038"/>
    <w:lvl w:ilvl="0">
      <w:start w:val="2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39"/>
    <w:multiLevelType w:val="multilevel"/>
    <w:tmpl w:val="00000039"/>
    <w:lvl w:ilvl="0">
      <w:start w:val="3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3A"/>
    <w:multiLevelType w:val="multilevel"/>
    <w:tmpl w:val="0000003A"/>
    <w:lvl w:ilvl="0">
      <w:start w:val="4"/>
      <w:numFmt w:val="decimal"/>
      <w:lvlText w:val="3.%1."/>
      <w:lvlJc w:val="left"/>
      <w:pPr>
        <w:tabs>
          <w:tab w:val="num" w:pos="708"/>
        </w:tabs>
        <w:ind w:left="708" w:hanging="424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A4C1CD7"/>
    <w:multiLevelType w:val="hybridMultilevel"/>
    <w:tmpl w:val="5A3C3E74"/>
    <w:lvl w:ilvl="0" w:tplc="8370F30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921702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11360">
    <w:abstractNumId w:val="14"/>
  </w:num>
  <w:num w:numId="3" w16cid:durableId="533612659">
    <w:abstractNumId w:val="15"/>
  </w:num>
  <w:num w:numId="4" w16cid:durableId="106589343">
    <w:abstractNumId w:val="0"/>
  </w:num>
  <w:num w:numId="5" w16cid:durableId="877088774">
    <w:abstractNumId w:val="1"/>
  </w:num>
  <w:num w:numId="6" w16cid:durableId="1127814640">
    <w:abstractNumId w:val="2"/>
  </w:num>
  <w:num w:numId="7" w16cid:durableId="504782769">
    <w:abstractNumId w:val="3"/>
  </w:num>
  <w:num w:numId="8" w16cid:durableId="1395002974">
    <w:abstractNumId w:val="4"/>
  </w:num>
  <w:num w:numId="9" w16cid:durableId="183372863">
    <w:abstractNumId w:val="5"/>
  </w:num>
  <w:num w:numId="10" w16cid:durableId="1169753372">
    <w:abstractNumId w:val="6"/>
  </w:num>
  <w:num w:numId="11" w16cid:durableId="196549358">
    <w:abstractNumId w:val="7"/>
  </w:num>
  <w:num w:numId="12" w16cid:durableId="1148521876">
    <w:abstractNumId w:val="8"/>
  </w:num>
  <w:num w:numId="13" w16cid:durableId="1444226312">
    <w:abstractNumId w:val="9"/>
  </w:num>
  <w:num w:numId="14" w16cid:durableId="1781879014">
    <w:abstractNumId w:val="10"/>
  </w:num>
  <w:num w:numId="15" w16cid:durableId="1827161439">
    <w:abstractNumId w:val="11"/>
  </w:num>
  <w:num w:numId="16" w16cid:durableId="1533107335">
    <w:abstractNumId w:val="12"/>
  </w:num>
  <w:num w:numId="17" w16cid:durableId="341668081">
    <w:abstractNumId w:val="13"/>
  </w:num>
  <w:num w:numId="18" w16cid:durableId="127750201">
    <w:abstractNumId w:val="13"/>
    <w:lvlOverride w:ilvl="0">
      <w:lvl w:ilvl="0" w:tplc="8370F30A">
        <w:start w:val="1"/>
        <w:numFmt w:val="decimal"/>
        <w:suff w:val="space"/>
        <w:lvlText w:val="%1."/>
        <w:lvlJc w:val="left"/>
        <w:pPr>
          <w:ind w:left="1211" w:hanging="360"/>
        </w:pPr>
        <w:rPr>
          <w:rFonts w:hint="default"/>
        </w:rPr>
      </w:lvl>
    </w:lvlOverride>
    <w:lvlOverride w:ilvl="1">
      <w:lvl w:ilvl="1" w:tplc="042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18B5"/>
    <w:rsid w:val="00012059"/>
    <w:rsid w:val="000144B0"/>
    <w:rsid w:val="00015031"/>
    <w:rsid w:val="000337AE"/>
    <w:rsid w:val="00050C24"/>
    <w:rsid w:val="0005749D"/>
    <w:rsid w:val="000858B1"/>
    <w:rsid w:val="000A40AD"/>
    <w:rsid w:val="000B1F8C"/>
    <w:rsid w:val="000C1145"/>
    <w:rsid w:val="000C3EA5"/>
    <w:rsid w:val="000D5FDE"/>
    <w:rsid w:val="000F5E59"/>
    <w:rsid w:val="00110CDD"/>
    <w:rsid w:val="001354E7"/>
    <w:rsid w:val="00135A87"/>
    <w:rsid w:val="00144CE5"/>
    <w:rsid w:val="0016226E"/>
    <w:rsid w:val="00175F6B"/>
    <w:rsid w:val="001A51AC"/>
    <w:rsid w:val="001B2F90"/>
    <w:rsid w:val="001B6B36"/>
    <w:rsid w:val="001C5007"/>
    <w:rsid w:val="001C626E"/>
    <w:rsid w:val="001D00E0"/>
    <w:rsid w:val="001D3B64"/>
    <w:rsid w:val="001D465D"/>
    <w:rsid w:val="002320A1"/>
    <w:rsid w:val="002376C6"/>
    <w:rsid w:val="0025093C"/>
    <w:rsid w:val="002A72EB"/>
    <w:rsid w:val="002A7DDC"/>
    <w:rsid w:val="002B2C98"/>
    <w:rsid w:val="002B4BEA"/>
    <w:rsid w:val="002B742C"/>
    <w:rsid w:val="002D6B06"/>
    <w:rsid w:val="002E20EB"/>
    <w:rsid w:val="002F21A7"/>
    <w:rsid w:val="00311C0F"/>
    <w:rsid w:val="00340077"/>
    <w:rsid w:val="00345F5B"/>
    <w:rsid w:val="003A5E33"/>
    <w:rsid w:val="003A7044"/>
    <w:rsid w:val="003C7C81"/>
    <w:rsid w:val="003D3C02"/>
    <w:rsid w:val="003F17ED"/>
    <w:rsid w:val="003F56C9"/>
    <w:rsid w:val="00416C44"/>
    <w:rsid w:val="00420461"/>
    <w:rsid w:val="0045308B"/>
    <w:rsid w:val="004703F9"/>
    <w:rsid w:val="004727A0"/>
    <w:rsid w:val="004841E3"/>
    <w:rsid w:val="004873F0"/>
    <w:rsid w:val="004B7FC6"/>
    <w:rsid w:val="004C1431"/>
    <w:rsid w:val="004C25E3"/>
    <w:rsid w:val="004D3AB9"/>
    <w:rsid w:val="004D4529"/>
    <w:rsid w:val="004E598C"/>
    <w:rsid w:val="004F12A8"/>
    <w:rsid w:val="004F1EB2"/>
    <w:rsid w:val="0050482E"/>
    <w:rsid w:val="00540F89"/>
    <w:rsid w:val="005611C4"/>
    <w:rsid w:val="0057459F"/>
    <w:rsid w:val="005962B8"/>
    <w:rsid w:val="005D3D62"/>
    <w:rsid w:val="005D7447"/>
    <w:rsid w:val="005E2ED3"/>
    <w:rsid w:val="00600627"/>
    <w:rsid w:val="00612869"/>
    <w:rsid w:val="006325F6"/>
    <w:rsid w:val="0064212F"/>
    <w:rsid w:val="00663586"/>
    <w:rsid w:val="00665140"/>
    <w:rsid w:val="00690575"/>
    <w:rsid w:val="006A44F4"/>
    <w:rsid w:val="006A7541"/>
    <w:rsid w:val="006B5B21"/>
    <w:rsid w:val="006B6965"/>
    <w:rsid w:val="006C4511"/>
    <w:rsid w:val="006C4A2E"/>
    <w:rsid w:val="006E0DBC"/>
    <w:rsid w:val="006E0DCD"/>
    <w:rsid w:val="006E60DF"/>
    <w:rsid w:val="006F29E2"/>
    <w:rsid w:val="006F6648"/>
    <w:rsid w:val="00705E77"/>
    <w:rsid w:val="00720FE9"/>
    <w:rsid w:val="00723D0C"/>
    <w:rsid w:val="00724300"/>
    <w:rsid w:val="007273DF"/>
    <w:rsid w:val="007432CD"/>
    <w:rsid w:val="00743398"/>
    <w:rsid w:val="007671CF"/>
    <w:rsid w:val="00794A9C"/>
    <w:rsid w:val="007A5513"/>
    <w:rsid w:val="007B1DDA"/>
    <w:rsid w:val="007B432F"/>
    <w:rsid w:val="007C22AD"/>
    <w:rsid w:val="007C2967"/>
    <w:rsid w:val="007C7ABD"/>
    <w:rsid w:val="007E6A39"/>
    <w:rsid w:val="007F15EE"/>
    <w:rsid w:val="00801FD0"/>
    <w:rsid w:val="00821722"/>
    <w:rsid w:val="00840A97"/>
    <w:rsid w:val="008511A7"/>
    <w:rsid w:val="00852525"/>
    <w:rsid w:val="0086533F"/>
    <w:rsid w:val="008963ED"/>
    <w:rsid w:val="008A48EB"/>
    <w:rsid w:val="008B60C4"/>
    <w:rsid w:val="008D6993"/>
    <w:rsid w:val="00903238"/>
    <w:rsid w:val="00915B98"/>
    <w:rsid w:val="00920BEF"/>
    <w:rsid w:val="00974D75"/>
    <w:rsid w:val="00987BA9"/>
    <w:rsid w:val="00993FDD"/>
    <w:rsid w:val="009A74A8"/>
    <w:rsid w:val="009A7962"/>
    <w:rsid w:val="009B7059"/>
    <w:rsid w:val="009D24AA"/>
    <w:rsid w:val="009E289B"/>
    <w:rsid w:val="00A06F85"/>
    <w:rsid w:val="00A15890"/>
    <w:rsid w:val="00A237B7"/>
    <w:rsid w:val="00A310DD"/>
    <w:rsid w:val="00A402F7"/>
    <w:rsid w:val="00A45EB7"/>
    <w:rsid w:val="00A60249"/>
    <w:rsid w:val="00A6147B"/>
    <w:rsid w:val="00A622A8"/>
    <w:rsid w:val="00A70DA1"/>
    <w:rsid w:val="00A73D2A"/>
    <w:rsid w:val="00A77DEA"/>
    <w:rsid w:val="00A950DF"/>
    <w:rsid w:val="00AA1941"/>
    <w:rsid w:val="00AA5389"/>
    <w:rsid w:val="00AB66B7"/>
    <w:rsid w:val="00AC4D7E"/>
    <w:rsid w:val="00AD31CA"/>
    <w:rsid w:val="00AE5228"/>
    <w:rsid w:val="00B15A29"/>
    <w:rsid w:val="00B405D2"/>
    <w:rsid w:val="00B55FE1"/>
    <w:rsid w:val="00B75AAA"/>
    <w:rsid w:val="00BB2190"/>
    <w:rsid w:val="00BB2DF4"/>
    <w:rsid w:val="00BC0709"/>
    <w:rsid w:val="00BC3056"/>
    <w:rsid w:val="00BF39EB"/>
    <w:rsid w:val="00C61FB7"/>
    <w:rsid w:val="00C64A0F"/>
    <w:rsid w:val="00CB14F4"/>
    <w:rsid w:val="00CD59D7"/>
    <w:rsid w:val="00CE3B21"/>
    <w:rsid w:val="00CE4C6D"/>
    <w:rsid w:val="00CE6901"/>
    <w:rsid w:val="00CF2BA2"/>
    <w:rsid w:val="00CF3DDE"/>
    <w:rsid w:val="00D15D04"/>
    <w:rsid w:val="00D33E88"/>
    <w:rsid w:val="00D46261"/>
    <w:rsid w:val="00DC395E"/>
    <w:rsid w:val="00DD0518"/>
    <w:rsid w:val="00DD5FB6"/>
    <w:rsid w:val="00DE293B"/>
    <w:rsid w:val="00E06410"/>
    <w:rsid w:val="00E2202B"/>
    <w:rsid w:val="00E35B60"/>
    <w:rsid w:val="00E420FB"/>
    <w:rsid w:val="00E531FE"/>
    <w:rsid w:val="00E55519"/>
    <w:rsid w:val="00E677EE"/>
    <w:rsid w:val="00E91818"/>
    <w:rsid w:val="00EA1C2C"/>
    <w:rsid w:val="00EB7AE1"/>
    <w:rsid w:val="00EC0D8B"/>
    <w:rsid w:val="00EC2DFF"/>
    <w:rsid w:val="00EF4A88"/>
    <w:rsid w:val="00F037E5"/>
    <w:rsid w:val="00F04E91"/>
    <w:rsid w:val="00F05355"/>
    <w:rsid w:val="00F21F7F"/>
    <w:rsid w:val="00F45CA3"/>
    <w:rsid w:val="00F652EC"/>
    <w:rsid w:val="00F6530A"/>
    <w:rsid w:val="00FC2035"/>
    <w:rsid w:val="00FC3C01"/>
    <w:rsid w:val="00FC7C19"/>
    <w:rsid w:val="00FE0AB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8EB5"/>
  <w15:docId w15:val="{48214500-5A42-47C8-A22F-3C1E37D7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8B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1D465D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65D"/>
    <w:rPr>
      <w:rFonts w:ascii="TimesLT" w:eastAsia="Times New Roman" w:hAnsi="TimesLT" w:cs="Times New Roman"/>
      <w:sz w:val="24"/>
      <w:szCs w:val="20"/>
    </w:rPr>
  </w:style>
  <w:style w:type="character" w:styleId="Puslapionumeris">
    <w:name w:val="page number"/>
    <w:rsid w:val="001D465D"/>
  </w:style>
  <w:style w:type="paragraph" w:styleId="Porat">
    <w:name w:val="footer"/>
    <w:basedOn w:val="prastasis"/>
    <w:link w:val="PoratDiagrama"/>
    <w:uiPriority w:val="99"/>
    <w:unhideWhenUsed/>
    <w:rsid w:val="009D24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4AA"/>
  </w:style>
  <w:style w:type="character" w:styleId="Hipersaitas">
    <w:name w:val="Hyperlink"/>
    <w:basedOn w:val="Numatytasispastraiposriftas"/>
    <w:uiPriority w:val="99"/>
    <w:unhideWhenUsed/>
    <w:rsid w:val="00D33E88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2D0A-3121-4E6F-A524-EBED15A7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Dovilė Salominienė</cp:lastModifiedBy>
  <cp:revision>3</cp:revision>
  <cp:lastPrinted>2023-08-09T05:47:00Z</cp:lastPrinted>
  <dcterms:created xsi:type="dcterms:W3CDTF">2025-08-11T04:42:00Z</dcterms:created>
  <dcterms:modified xsi:type="dcterms:W3CDTF">2025-08-11T12:10:00Z</dcterms:modified>
</cp:coreProperties>
</file>