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2B533E8" w14:textId="4C312E76" w:rsidR="00864BA7" w:rsidRDefault="00A76A4C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</w:t>
      </w:r>
      <w:r w:rsidR="00864B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PRITARIMO </w:t>
      </w: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D9697F" w:rsidRPr="00D969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E274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PINIAVOS</w:t>
      </w:r>
      <w:r w:rsidR="008A0D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MOKYKLOS-DARŽELIO</w:t>
      </w:r>
    </w:p>
    <w:p w14:paraId="45AD262B" w14:textId="64FAD839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64B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IKIMOKYKLINIO UGDYMO PROGRAMAI</w:t>
      </w:r>
    </w:p>
    <w:p w14:paraId="31BC929F" w14:textId="1B146639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A51AFF6" w14:textId="77777777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1A37940" w14:textId="49BFEBC2" w:rsidR="0024051C" w:rsidRPr="00212928" w:rsidRDefault="00856F97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76F372F" w14:textId="67A72B93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9700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liepos</w:t>
      </w:r>
      <w:r w:rsidR="00864B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978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00CA58B3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0D4DC5">
        <w:rPr>
          <w:szCs w:val="24"/>
          <w:lang w:eastAsia="ru-RU"/>
        </w:rPr>
        <w:t>švietimo, mokslo ir sporto minis</w:t>
      </w:r>
      <w:r w:rsidR="00F129F4">
        <w:rPr>
          <w:szCs w:val="24"/>
          <w:lang w:eastAsia="ru-RU"/>
        </w:rPr>
        <w:t>tro 2023 m. rugsėjo 4 d. įsakymo</w:t>
      </w:r>
      <w:r w:rsidR="000D4DC5">
        <w:rPr>
          <w:szCs w:val="24"/>
          <w:lang w:eastAsia="ru-RU"/>
        </w:rPr>
        <w:t xml:space="preserve"> Nr. V-1142 „Dėl ikimokyklinio ugdymo</w:t>
      </w:r>
      <w:r w:rsidR="00F129F4">
        <w:rPr>
          <w:szCs w:val="24"/>
          <w:lang w:eastAsia="ru-RU"/>
        </w:rPr>
        <w:t xml:space="preserve"> programos gairių patvirtinimo“</w:t>
      </w:r>
      <w:r w:rsidR="000D4DC5">
        <w:rPr>
          <w:szCs w:val="24"/>
          <w:lang w:eastAsia="ru-RU"/>
        </w:rPr>
        <w:t xml:space="preserve"> 46 punktu, </w:t>
      </w:r>
    </w:p>
    <w:p w14:paraId="1BAF8473" w14:textId="10C89BE9" w:rsidR="00A76A4C" w:rsidRPr="00A76A4C" w:rsidRDefault="007E2438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t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u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Panevėžio </w:t>
      </w:r>
      <w:r w:rsidR="00F0686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8878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Piniavos</w:t>
      </w:r>
      <w:r w:rsidR="008A0D6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mokyklos-darželio</w:t>
      </w:r>
      <w:r w:rsidR="000F10DD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ikimokyklinio ugdymo p</w:t>
      </w:r>
      <w:r w:rsidR="0088788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rogramai </w:t>
      </w:r>
      <w:bookmarkStart w:id="0" w:name="_GoBack"/>
      <w:bookmarkEnd w:id="0"/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6BE9992D" w:rsidR="00721E08" w:rsidRPr="00721E08" w:rsidRDefault="00C56073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Sigita Jasiūnienė</w:t>
      </w:r>
    </w:p>
    <w:p w14:paraId="6DE58DBA" w14:textId="7423105A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970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7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970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02</w:t>
      </w:r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87A78"/>
    <w:rsid w:val="0009599D"/>
    <w:rsid w:val="0009652C"/>
    <w:rsid w:val="000A40AD"/>
    <w:rsid w:val="000C1145"/>
    <w:rsid w:val="000D4DC5"/>
    <w:rsid w:val="000E079A"/>
    <w:rsid w:val="000F10DD"/>
    <w:rsid w:val="000F6796"/>
    <w:rsid w:val="00110CDD"/>
    <w:rsid w:val="00115613"/>
    <w:rsid w:val="0016226E"/>
    <w:rsid w:val="001A62E5"/>
    <w:rsid w:val="001A73AB"/>
    <w:rsid w:val="001B6B36"/>
    <w:rsid w:val="001C6036"/>
    <w:rsid w:val="002002B2"/>
    <w:rsid w:val="00205D6D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6771F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C743D"/>
    <w:rsid w:val="004E598C"/>
    <w:rsid w:val="00533C32"/>
    <w:rsid w:val="00552461"/>
    <w:rsid w:val="005611C4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9115F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2438"/>
    <w:rsid w:val="007E3CBD"/>
    <w:rsid w:val="00832163"/>
    <w:rsid w:val="00845BE5"/>
    <w:rsid w:val="008511A7"/>
    <w:rsid w:val="00856F97"/>
    <w:rsid w:val="00864BA7"/>
    <w:rsid w:val="00887889"/>
    <w:rsid w:val="0088790C"/>
    <w:rsid w:val="008A0D6F"/>
    <w:rsid w:val="008B60C4"/>
    <w:rsid w:val="008E7F61"/>
    <w:rsid w:val="009046BA"/>
    <w:rsid w:val="0093307D"/>
    <w:rsid w:val="0095035E"/>
    <w:rsid w:val="009700FC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978AC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56073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9697F"/>
    <w:rsid w:val="00DC48EF"/>
    <w:rsid w:val="00E23BF1"/>
    <w:rsid w:val="00E27466"/>
    <w:rsid w:val="00E35B60"/>
    <w:rsid w:val="00E56673"/>
    <w:rsid w:val="00E677EE"/>
    <w:rsid w:val="00E74712"/>
    <w:rsid w:val="00E848B8"/>
    <w:rsid w:val="00ED5928"/>
    <w:rsid w:val="00EE3586"/>
    <w:rsid w:val="00EF7E35"/>
    <w:rsid w:val="00F037E5"/>
    <w:rsid w:val="00F05355"/>
    <w:rsid w:val="00F06866"/>
    <w:rsid w:val="00F129F4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Sigita Jasiūnienė</cp:lastModifiedBy>
  <cp:revision>4</cp:revision>
  <cp:lastPrinted>2024-04-26T05:33:00Z</cp:lastPrinted>
  <dcterms:created xsi:type="dcterms:W3CDTF">2025-07-02T12:52:00Z</dcterms:created>
  <dcterms:modified xsi:type="dcterms:W3CDTF">2025-07-02T12:54:00Z</dcterms:modified>
</cp:coreProperties>
</file>