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92CAB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92CAB">
        <w:rPr>
          <w:b/>
          <w:bCs/>
          <w:sz w:val="24"/>
          <w:szCs w:val="24"/>
        </w:rPr>
        <w:t xml:space="preserve">DĖL PANEVĖŽIO RAJONO SAVIVALDYBĖS </w:t>
      </w:r>
      <w:r w:rsidR="00F80F64" w:rsidRPr="00192CAB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92CAB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4EBDEF29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</w:t>
      </w:r>
      <w:r w:rsidR="00C01EBF">
        <w:t>4</w:t>
      </w:r>
      <w:r w:rsidR="000C069E" w:rsidRPr="001C54F4">
        <w:t xml:space="preserve"> m. </w:t>
      </w:r>
      <w:r w:rsidR="00FC4F25">
        <w:t>balandžio 25</w:t>
      </w:r>
      <w:r w:rsidR="00FA5340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3CB7C4D2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</w:r>
      <w:r w:rsidR="00C01EBF">
        <w:rPr>
          <w:sz w:val="24"/>
          <w:szCs w:val="24"/>
        </w:rPr>
        <w:t>sausio 31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</w:t>
      </w:r>
      <w:r w:rsidR="00C01EBF">
        <w:rPr>
          <w:sz w:val="24"/>
          <w:szCs w:val="24"/>
        </w:rPr>
        <w:t>1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C01EBF">
        <w:rPr>
          <w:sz w:val="24"/>
          <w:szCs w:val="24"/>
        </w:rPr>
        <w:t>4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3F923D42" w:rsidR="00A72356" w:rsidRPr="001C54F4" w:rsidRDefault="00093EF1" w:rsidP="009E475A">
      <w:pPr>
        <w:pStyle w:val="NormalWeb"/>
        <w:spacing w:before="0" w:after="0"/>
        <w:ind w:firstLine="900"/>
        <w:jc w:val="both"/>
      </w:pPr>
      <w:r>
        <w:t xml:space="preserve">1. </w:t>
      </w:r>
      <w:r w:rsidR="000C069E"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</w:t>
      </w:r>
      <w:r w:rsidR="00316C5E">
        <w:rPr>
          <w:color w:val="000000"/>
        </w:rPr>
        <w:br/>
      </w:r>
      <w:r w:rsidR="00563AEB" w:rsidRPr="001C54F4">
        <w:rPr>
          <w:color w:val="000000"/>
        </w:rPr>
        <w:t xml:space="preserve">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7F657FA4" w14:textId="3125A5AF" w:rsidR="00A72356" w:rsidRPr="001C54F4" w:rsidRDefault="00093EF1" w:rsidP="00093EF1">
      <w:pPr>
        <w:pStyle w:val="NormalWeb"/>
        <w:spacing w:before="0" w:after="0"/>
        <w:jc w:val="both"/>
      </w:pPr>
      <w:r>
        <w:t xml:space="preserve">              2. Pripažinti netekusiu galios Panevėžio rajono savivaldybės tarybos 2024 m. </w:t>
      </w:r>
      <w:r>
        <w:br/>
        <w:t xml:space="preserve">kovo 28 d. sprendimą Nr. </w:t>
      </w:r>
      <w:r w:rsidRPr="009E7926">
        <w:t>T-</w:t>
      </w:r>
      <w:r>
        <w:t xml:space="preserve">87 „Dėl </w:t>
      </w:r>
      <w:r w:rsidRPr="001C54F4">
        <w:t xml:space="preserve">Panevėžio rajono savivaldybės </w:t>
      </w:r>
      <w:r w:rsidRPr="009E475A">
        <w:rPr>
          <w:color w:val="000000"/>
        </w:rPr>
        <w:t>K</w:t>
      </w:r>
      <w:r w:rsidRPr="001C54F4">
        <w:rPr>
          <w:color w:val="000000"/>
        </w:rPr>
        <w:t>elių priežiūros ir plėtros</w:t>
      </w:r>
      <w:r>
        <w:rPr>
          <w:color w:val="000000"/>
        </w:rPr>
        <w:t xml:space="preserve"> </w:t>
      </w:r>
      <w:r>
        <w:rPr>
          <w:color w:val="000000"/>
        </w:rPr>
        <w:br/>
      </w:r>
      <w:r w:rsidRPr="001C54F4">
        <w:rPr>
          <w:color w:val="000000"/>
        </w:rPr>
        <w:t xml:space="preserve">programos finansavimo lėšomis finansuojamų </w:t>
      </w:r>
      <w:r w:rsidRPr="001C54F4">
        <w:t xml:space="preserve">savivaldybės ar viešųjų įstaigų, kurių dalininkė yra savivaldybė, savivaldybės įmonių valdomų vietinės reikšmės kelių objektų </w:t>
      </w:r>
      <w:r w:rsidRPr="001C54F4">
        <w:rPr>
          <w:color w:val="000000"/>
        </w:rPr>
        <w:t>sąraš</w:t>
      </w:r>
      <w:r>
        <w:rPr>
          <w:color w:val="000000"/>
        </w:rPr>
        <w:t>o patvirtinimo“.</w:t>
      </w: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1D510374" w:rsidR="00A72356" w:rsidRDefault="00A72356">
      <w:pPr>
        <w:pStyle w:val="Standard"/>
      </w:pPr>
    </w:p>
    <w:p w14:paraId="47FE3409" w14:textId="7E1F0E43" w:rsidR="00324617" w:rsidRDefault="00324617">
      <w:pPr>
        <w:pStyle w:val="Standard"/>
      </w:pPr>
    </w:p>
    <w:p w14:paraId="08732E1C" w14:textId="45BC8EC3" w:rsidR="00324617" w:rsidRDefault="00324617">
      <w:pPr>
        <w:pStyle w:val="Standard"/>
      </w:pPr>
    </w:p>
    <w:p w14:paraId="6DBD9738" w14:textId="1D5F2B05" w:rsidR="00324617" w:rsidRDefault="00324617">
      <w:pPr>
        <w:pStyle w:val="Standard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Raimonda </w:t>
      </w:r>
      <w:proofErr w:type="spellStart"/>
      <w:r w:rsidRPr="001C54F4">
        <w:rPr>
          <w:sz w:val="24"/>
          <w:szCs w:val="24"/>
        </w:rPr>
        <w:t>Čereškienė</w:t>
      </w:r>
      <w:proofErr w:type="spellEnd"/>
    </w:p>
    <w:p w14:paraId="07E1E437" w14:textId="77777777" w:rsidR="0044190C" w:rsidRDefault="00054EB1" w:rsidP="0044190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C01EBF">
        <w:rPr>
          <w:sz w:val="24"/>
          <w:szCs w:val="24"/>
        </w:rPr>
        <w:t>4</w:t>
      </w:r>
      <w:r>
        <w:rPr>
          <w:sz w:val="24"/>
          <w:szCs w:val="24"/>
        </w:rPr>
        <w:t>-0</w:t>
      </w:r>
      <w:r w:rsidR="00093EF1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093EF1">
        <w:rPr>
          <w:sz w:val="24"/>
          <w:szCs w:val="24"/>
        </w:rPr>
        <w:t>10</w:t>
      </w:r>
    </w:p>
    <w:p w14:paraId="4D01F2C6" w14:textId="77777777" w:rsidR="00192CAB" w:rsidRDefault="00192CAB" w:rsidP="0044190C">
      <w:pPr>
        <w:pStyle w:val="Standard"/>
        <w:jc w:val="both"/>
        <w:rPr>
          <w:sz w:val="24"/>
          <w:szCs w:val="24"/>
        </w:rPr>
      </w:pPr>
    </w:p>
    <w:p w14:paraId="1915F109" w14:textId="5333DE3E" w:rsidR="00A72356" w:rsidRPr="0044190C" w:rsidRDefault="000C069E" w:rsidP="0044190C">
      <w:pPr>
        <w:pStyle w:val="Standard"/>
        <w:jc w:val="center"/>
        <w:rPr>
          <w:sz w:val="24"/>
          <w:szCs w:val="24"/>
        </w:rPr>
      </w:pPr>
      <w:r w:rsidRPr="0044190C">
        <w:rPr>
          <w:b/>
          <w:sz w:val="24"/>
          <w:szCs w:val="24"/>
        </w:rPr>
        <w:lastRenderedPageBreak/>
        <w:t>PANEVĖŽIO RAJONO SAVIVALDYBĖS ADMINISTRACIJOS</w:t>
      </w:r>
    </w:p>
    <w:p w14:paraId="3C629F6D" w14:textId="7FFCD6D6" w:rsidR="00A72356" w:rsidRPr="0044190C" w:rsidRDefault="00A922AC" w:rsidP="0044190C">
      <w:pPr>
        <w:pStyle w:val="Standard"/>
        <w:jc w:val="center"/>
        <w:rPr>
          <w:b/>
          <w:sz w:val="24"/>
          <w:szCs w:val="24"/>
        </w:rPr>
      </w:pPr>
      <w:r w:rsidRPr="0044190C">
        <w:rPr>
          <w:b/>
          <w:sz w:val="24"/>
          <w:szCs w:val="24"/>
        </w:rPr>
        <w:t>STATYBOS IR INFRASTRUKTŪROS</w:t>
      </w:r>
      <w:r w:rsidR="000C069E" w:rsidRPr="0044190C">
        <w:rPr>
          <w:b/>
          <w:sz w:val="24"/>
          <w:szCs w:val="24"/>
        </w:rPr>
        <w:t xml:space="preserve"> SKYRIUS</w:t>
      </w:r>
    </w:p>
    <w:p w14:paraId="31E0595A" w14:textId="77777777" w:rsidR="00054EB1" w:rsidRPr="0044190C" w:rsidRDefault="00054EB1">
      <w:pPr>
        <w:pStyle w:val="Standard"/>
        <w:rPr>
          <w:sz w:val="24"/>
          <w:szCs w:val="24"/>
        </w:rPr>
      </w:pPr>
    </w:p>
    <w:p w14:paraId="23A322F0" w14:textId="5E634D88" w:rsidR="00A72356" w:rsidRPr="0044190C" w:rsidRDefault="000C069E">
      <w:pPr>
        <w:pStyle w:val="Standard"/>
        <w:rPr>
          <w:sz w:val="24"/>
          <w:szCs w:val="24"/>
        </w:rPr>
      </w:pPr>
      <w:r w:rsidRPr="0044190C">
        <w:rPr>
          <w:sz w:val="24"/>
          <w:szCs w:val="24"/>
        </w:rPr>
        <w:t>Panevėžio rajono savivaldybės tarybai</w:t>
      </w:r>
    </w:p>
    <w:p w14:paraId="0E403938" w14:textId="77777777" w:rsidR="00054EB1" w:rsidRPr="0044190C" w:rsidRDefault="00054EB1">
      <w:pPr>
        <w:pStyle w:val="Standard"/>
        <w:rPr>
          <w:sz w:val="24"/>
          <w:szCs w:val="24"/>
        </w:rPr>
      </w:pPr>
    </w:p>
    <w:p w14:paraId="19344713" w14:textId="08622EDE" w:rsidR="005279D1" w:rsidRPr="0044190C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44190C">
        <w:rPr>
          <w:b/>
          <w:sz w:val="24"/>
          <w:szCs w:val="24"/>
        </w:rPr>
        <w:t>SAVIVALDYBĖS TARYBOS</w:t>
      </w:r>
      <w:r w:rsidR="000C069E" w:rsidRPr="0044190C">
        <w:rPr>
          <w:b/>
          <w:sz w:val="24"/>
          <w:szCs w:val="24"/>
        </w:rPr>
        <w:t xml:space="preserve"> SPRENDIMO </w:t>
      </w:r>
      <w:r w:rsidR="00A435F9" w:rsidRPr="0044190C">
        <w:rPr>
          <w:b/>
          <w:sz w:val="24"/>
          <w:szCs w:val="24"/>
        </w:rPr>
        <w:t>„</w:t>
      </w:r>
      <w:r w:rsidR="00A435F9" w:rsidRPr="0044190C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44190C">
        <w:rPr>
          <w:b/>
          <w:bCs/>
          <w:color w:val="000000"/>
          <w:sz w:val="24"/>
          <w:szCs w:val="24"/>
        </w:rPr>
        <w:t>SĄRAŠO PATVIRTINIMO“</w:t>
      </w:r>
      <w:r w:rsidRPr="0044190C">
        <w:rPr>
          <w:b/>
          <w:sz w:val="24"/>
          <w:szCs w:val="24"/>
        </w:rPr>
        <w:t xml:space="preserve"> PROJEKTO AIŠKINAMASIS RAŠTAS</w:t>
      </w:r>
    </w:p>
    <w:p w14:paraId="528D86AA" w14:textId="7C2DED84" w:rsidR="00A72356" w:rsidRPr="0044190C" w:rsidRDefault="00A72356" w:rsidP="00A435F9">
      <w:pPr>
        <w:pStyle w:val="Standard"/>
        <w:rPr>
          <w:sz w:val="24"/>
          <w:szCs w:val="24"/>
        </w:rPr>
      </w:pPr>
    </w:p>
    <w:p w14:paraId="1A740DE3" w14:textId="530A1C88" w:rsidR="00A72356" w:rsidRPr="0044190C" w:rsidRDefault="000C069E">
      <w:pPr>
        <w:pStyle w:val="Standard"/>
        <w:jc w:val="center"/>
        <w:rPr>
          <w:sz w:val="24"/>
          <w:szCs w:val="24"/>
        </w:rPr>
      </w:pPr>
      <w:r w:rsidRPr="0044190C">
        <w:rPr>
          <w:sz w:val="24"/>
          <w:szCs w:val="24"/>
        </w:rPr>
        <w:t>20</w:t>
      </w:r>
      <w:r w:rsidR="0035618E" w:rsidRPr="0044190C">
        <w:rPr>
          <w:sz w:val="24"/>
          <w:szCs w:val="24"/>
        </w:rPr>
        <w:t>2</w:t>
      </w:r>
      <w:r w:rsidR="00F77129" w:rsidRPr="0044190C">
        <w:rPr>
          <w:sz w:val="24"/>
          <w:szCs w:val="24"/>
        </w:rPr>
        <w:t>4</w:t>
      </w:r>
      <w:r w:rsidR="0035618E" w:rsidRPr="0044190C">
        <w:rPr>
          <w:sz w:val="24"/>
          <w:szCs w:val="24"/>
        </w:rPr>
        <w:t xml:space="preserve"> m. </w:t>
      </w:r>
      <w:r w:rsidR="00093EF1" w:rsidRPr="0044190C">
        <w:rPr>
          <w:sz w:val="24"/>
          <w:szCs w:val="24"/>
        </w:rPr>
        <w:t>balandžio 10</w:t>
      </w:r>
      <w:r w:rsidR="000D770D" w:rsidRPr="0044190C">
        <w:rPr>
          <w:sz w:val="24"/>
          <w:szCs w:val="24"/>
        </w:rPr>
        <w:t xml:space="preserve"> </w:t>
      </w:r>
      <w:r w:rsidRPr="0044190C">
        <w:rPr>
          <w:sz w:val="24"/>
          <w:szCs w:val="24"/>
        </w:rPr>
        <w:t>d.</w:t>
      </w:r>
    </w:p>
    <w:p w14:paraId="7145870B" w14:textId="55857439" w:rsidR="00A72356" w:rsidRPr="0044190C" w:rsidRDefault="000C069E">
      <w:pPr>
        <w:pStyle w:val="Standard"/>
        <w:jc w:val="center"/>
        <w:rPr>
          <w:sz w:val="24"/>
          <w:szCs w:val="24"/>
        </w:rPr>
      </w:pPr>
      <w:r w:rsidRPr="0044190C">
        <w:rPr>
          <w:sz w:val="24"/>
          <w:szCs w:val="24"/>
        </w:rPr>
        <w:t>Panevėžys</w:t>
      </w:r>
    </w:p>
    <w:p w14:paraId="7BC88702" w14:textId="77777777" w:rsidR="0051241A" w:rsidRPr="0044190C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44190C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44190C">
        <w:rPr>
          <w:b/>
          <w:bCs/>
          <w:sz w:val="24"/>
          <w:szCs w:val="24"/>
        </w:rPr>
        <w:t>1. Sprendimo projekto tikslai ir uždaviniai</w:t>
      </w:r>
    </w:p>
    <w:p w14:paraId="477EB756" w14:textId="48CDDB4D" w:rsidR="00A725F8" w:rsidRPr="0044190C" w:rsidRDefault="00102C6A" w:rsidP="00354148">
      <w:pPr>
        <w:pStyle w:val="NormalWeb"/>
        <w:spacing w:before="0" w:after="0"/>
        <w:ind w:firstLine="720"/>
        <w:jc w:val="both"/>
        <w:rPr>
          <w:bCs/>
          <w:lang w:eastAsia="ar-SA"/>
        </w:rPr>
      </w:pPr>
      <w:r w:rsidRPr="0044190C">
        <w:rPr>
          <w:bCs/>
          <w:lang w:eastAsia="ar-SA"/>
        </w:rPr>
        <w:t>Valstybės įmonės Lietuvos automobilių kelių direkcijos direktoriaus</w:t>
      </w:r>
      <w:r w:rsidR="00D564C6" w:rsidRPr="0044190C">
        <w:rPr>
          <w:bCs/>
          <w:lang w:eastAsia="ar-SA"/>
        </w:rPr>
        <w:t xml:space="preserve"> </w:t>
      </w:r>
      <w:r w:rsidRPr="0044190C">
        <w:rPr>
          <w:bCs/>
          <w:lang w:eastAsia="ar-SA"/>
        </w:rPr>
        <w:t>202</w:t>
      </w:r>
      <w:r w:rsidR="00F77129" w:rsidRPr="0044190C">
        <w:rPr>
          <w:bCs/>
          <w:lang w:eastAsia="ar-SA"/>
        </w:rPr>
        <w:t>4</w:t>
      </w:r>
      <w:r w:rsidR="00FA5340" w:rsidRPr="0044190C">
        <w:rPr>
          <w:bCs/>
          <w:lang w:eastAsia="ar-SA"/>
        </w:rPr>
        <w:t xml:space="preserve"> </w:t>
      </w:r>
      <w:r w:rsidRPr="0044190C">
        <w:rPr>
          <w:bCs/>
          <w:lang w:eastAsia="ar-SA"/>
        </w:rPr>
        <w:t xml:space="preserve">m. </w:t>
      </w:r>
      <w:r w:rsidR="00F77129" w:rsidRPr="0044190C">
        <w:rPr>
          <w:bCs/>
          <w:lang w:eastAsia="ar-SA"/>
        </w:rPr>
        <w:t>sausio</w:t>
      </w:r>
      <w:r w:rsidR="00054EB1" w:rsidRPr="0044190C">
        <w:rPr>
          <w:bCs/>
          <w:lang w:eastAsia="ar-SA"/>
        </w:rPr>
        <w:t xml:space="preserve"> </w:t>
      </w:r>
      <w:r w:rsidR="00F77129" w:rsidRPr="0044190C">
        <w:rPr>
          <w:bCs/>
          <w:lang w:eastAsia="ar-SA"/>
        </w:rPr>
        <w:t>31</w:t>
      </w:r>
      <w:r w:rsidRPr="0044190C">
        <w:rPr>
          <w:bCs/>
          <w:lang w:eastAsia="ar-SA"/>
        </w:rPr>
        <w:t xml:space="preserve"> d.</w:t>
      </w:r>
      <w:r w:rsidR="0044190C">
        <w:rPr>
          <w:bCs/>
          <w:lang w:eastAsia="ar-SA"/>
        </w:rPr>
        <w:br/>
      </w:r>
      <w:r w:rsidRPr="0044190C">
        <w:rPr>
          <w:bCs/>
          <w:lang w:eastAsia="ar-SA"/>
        </w:rPr>
        <w:t>įsakymu Nr. VE-</w:t>
      </w:r>
      <w:r w:rsidR="00054EB1" w:rsidRPr="0044190C">
        <w:rPr>
          <w:bCs/>
          <w:lang w:eastAsia="ar-SA"/>
        </w:rPr>
        <w:t>2</w:t>
      </w:r>
      <w:r w:rsidR="00F77129" w:rsidRPr="0044190C">
        <w:rPr>
          <w:bCs/>
          <w:lang w:eastAsia="ar-SA"/>
        </w:rPr>
        <w:t>1</w:t>
      </w:r>
      <w:r w:rsidRPr="0044190C">
        <w:rPr>
          <w:bCs/>
          <w:lang w:eastAsia="ar-SA"/>
        </w:rPr>
        <w:t xml:space="preserve"> „Dėl Kelių priežiūros ir plėtros programos finansavimo lėšų savivaldybių</w:t>
      </w:r>
      <w:r w:rsidR="0044190C">
        <w:rPr>
          <w:bCs/>
          <w:lang w:eastAsia="ar-SA"/>
        </w:rPr>
        <w:br/>
      </w:r>
      <w:r w:rsidRPr="0044190C">
        <w:rPr>
          <w:bCs/>
          <w:lang w:eastAsia="ar-SA"/>
        </w:rPr>
        <w:t>institucijų valdomiems vietinės reikšmės keliams paskirstymo 202</w:t>
      </w:r>
      <w:r w:rsidR="00F77129" w:rsidRPr="0044190C">
        <w:rPr>
          <w:bCs/>
          <w:lang w:eastAsia="ar-SA"/>
        </w:rPr>
        <w:t>4</w:t>
      </w:r>
      <w:r w:rsidRPr="0044190C">
        <w:rPr>
          <w:bCs/>
          <w:lang w:eastAsia="ar-SA"/>
        </w:rPr>
        <w:t xml:space="preserve"> metais“ savivaldybėms</w:t>
      </w:r>
      <w:r w:rsidR="0044190C">
        <w:rPr>
          <w:bCs/>
          <w:lang w:eastAsia="ar-SA"/>
        </w:rPr>
        <w:br/>
      </w:r>
      <w:r w:rsidRPr="0044190C">
        <w:rPr>
          <w:bCs/>
          <w:lang w:eastAsia="ar-SA"/>
        </w:rPr>
        <w:t xml:space="preserve">paskirstytos Kelių priežiūros ir plėtros programos lėšos. </w:t>
      </w:r>
      <w:r w:rsidR="005134B7" w:rsidRPr="0044190C">
        <w:rPr>
          <w:bCs/>
          <w:lang w:eastAsia="ar-SA"/>
        </w:rPr>
        <w:t xml:space="preserve">Panevėžio rajono savivaldybei skirta </w:t>
      </w:r>
      <w:r w:rsidR="0044190C">
        <w:rPr>
          <w:bCs/>
          <w:lang w:eastAsia="ar-SA"/>
        </w:rPr>
        <w:br/>
      </w:r>
      <w:r w:rsidR="005134B7" w:rsidRPr="0044190C">
        <w:rPr>
          <w:bCs/>
          <w:lang w:eastAsia="ar-SA"/>
        </w:rPr>
        <w:t xml:space="preserve">2 634,2 tūkst. Eur. </w:t>
      </w:r>
      <w:r w:rsidR="00A725F8" w:rsidRPr="0044190C">
        <w:rPr>
          <w:bCs/>
          <w:lang w:eastAsia="ar-SA"/>
        </w:rPr>
        <w:t>Panevėžio rajono savivaldybės tarybos 2024 m.</w:t>
      </w:r>
      <w:r w:rsidR="00D564C6" w:rsidRPr="0044190C">
        <w:rPr>
          <w:bCs/>
          <w:lang w:eastAsia="ar-SA"/>
        </w:rPr>
        <w:t xml:space="preserve"> </w:t>
      </w:r>
      <w:r w:rsidR="00A725F8" w:rsidRPr="0044190C">
        <w:rPr>
          <w:bCs/>
          <w:lang w:eastAsia="ar-SA"/>
        </w:rPr>
        <w:t>kovo 28 d. sprendimu Nr. T-87 patvirtintas Panevėžio rajono savivaldybės Kelių priežiūros ir plėtros</w:t>
      </w:r>
      <w:r w:rsidR="00D564C6" w:rsidRPr="0044190C">
        <w:rPr>
          <w:bCs/>
          <w:lang w:eastAsia="ar-SA"/>
        </w:rPr>
        <w:t xml:space="preserve"> </w:t>
      </w:r>
      <w:r w:rsidR="00A725F8" w:rsidRPr="0044190C">
        <w:rPr>
          <w:bCs/>
          <w:lang w:eastAsia="ar-SA"/>
        </w:rPr>
        <w:t>programos finansavimo lėšomis finansuojamų savivaldybės ar viešųjų įstaigų, kurių dalininkė yra savivaldybė, savivaldybės įmonių valdomų vietinės reikšmės kelių objektų sąrašas (toliau – objektų sąrašas).</w:t>
      </w:r>
      <w:r w:rsidR="005071A3" w:rsidRPr="0044190C">
        <w:rPr>
          <w:bCs/>
          <w:lang w:eastAsia="ar-SA"/>
        </w:rPr>
        <w:t xml:space="preserve"> </w:t>
      </w:r>
      <w:r w:rsidR="00A725F8" w:rsidRPr="0044190C">
        <w:rPr>
          <w:bCs/>
          <w:lang w:eastAsia="ar-SA"/>
        </w:rPr>
        <w:t xml:space="preserve">Tarybos patvirtintas </w:t>
      </w:r>
      <w:r w:rsidR="0044190C">
        <w:rPr>
          <w:bCs/>
          <w:lang w:eastAsia="ar-SA"/>
        </w:rPr>
        <w:br/>
      </w:r>
      <w:r w:rsidR="00A725F8" w:rsidRPr="0044190C">
        <w:rPr>
          <w:bCs/>
          <w:lang w:eastAsia="ar-SA"/>
        </w:rPr>
        <w:t xml:space="preserve">objektų sąrašas papildomas </w:t>
      </w:r>
      <w:r w:rsidR="00A9649B" w:rsidRPr="0044190C">
        <w:rPr>
          <w:bCs/>
          <w:lang w:eastAsia="ar-SA"/>
        </w:rPr>
        <w:t xml:space="preserve">naujais objektais – </w:t>
      </w:r>
      <w:r w:rsidR="00A725F8" w:rsidRPr="0044190C">
        <w:rPr>
          <w:bCs/>
          <w:lang w:eastAsia="ar-SA"/>
        </w:rPr>
        <w:t>kelių ir gatvių paprastojo remonto darbais:</w:t>
      </w:r>
      <w:r w:rsidR="00A9649B" w:rsidRPr="0044190C">
        <w:rPr>
          <w:bCs/>
          <w:lang w:eastAsia="ar-SA"/>
        </w:rPr>
        <w:t xml:space="preserve"> </w:t>
      </w:r>
      <w:r w:rsidR="0044190C">
        <w:rPr>
          <w:bCs/>
          <w:lang w:eastAsia="ar-SA"/>
        </w:rPr>
        <w:br/>
      </w:r>
      <w:r w:rsidR="00A9649B" w:rsidRPr="0044190C">
        <w:rPr>
          <w:bCs/>
          <w:lang w:eastAsia="ar-SA"/>
        </w:rPr>
        <w:t xml:space="preserve">Karsakiškio sen. kelias </w:t>
      </w:r>
      <w:proofErr w:type="spellStart"/>
      <w:r w:rsidR="00A9649B" w:rsidRPr="0044190C">
        <w:rPr>
          <w:bCs/>
          <w:lang w:eastAsia="ar-SA"/>
        </w:rPr>
        <w:t>Kelias</w:t>
      </w:r>
      <w:proofErr w:type="spellEnd"/>
      <w:r w:rsidR="00A9649B" w:rsidRPr="0044190C">
        <w:rPr>
          <w:bCs/>
          <w:lang w:eastAsia="ar-SA"/>
        </w:rPr>
        <w:t xml:space="preserve"> KAR-19 –</w:t>
      </w:r>
      <w:r w:rsidR="00E75BC0" w:rsidRPr="0044190C">
        <w:rPr>
          <w:bCs/>
          <w:lang w:eastAsia="ar-SA"/>
        </w:rPr>
        <w:t xml:space="preserve"> </w:t>
      </w:r>
      <w:proofErr w:type="spellStart"/>
      <w:r w:rsidR="00A9649B" w:rsidRPr="0044190C">
        <w:rPr>
          <w:bCs/>
          <w:lang w:eastAsia="ar-SA"/>
        </w:rPr>
        <w:t>Vilkapjūviai</w:t>
      </w:r>
      <w:proofErr w:type="spellEnd"/>
      <w:r w:rsidR="00487DD7" w:rsidRPr="0044190C">
        <w:rPr>
          <w:bCs/>
          <w:lang w:eastAsia="ar-SA"/>
        </w:rPr>
        <w:t xml:space="preserve"> ir kelias </w:t>
      </w:r>
      <w:proofErr w:type="spellStart"/>
      <w:r w:rsidR="00487DD7" w:rsidRPr="0044190C">
        <w:rPr>
          <w:bCs/>
          <w:lang w:eastAsia="ar-SA"/>
        </w:rPr>
        <w:t>Butėnai</w:t>
      </w:r>
      <w:proofErr w:type="spellEnd"/>
      <w:r w:rsidR="00487DD7" w:rsidRPr="0044190C">
        <w:rPr>
          <w:bCs/>
          <w:lang w:eastAsia="ar-SA"/>
        </w:rPr>
        <w:t>–</w:t>
      </w:r>
      <w:proofErr w:type="spellStart"/>
      <w:r w:rsidR="00487DD7" w:rsidRPr="0044190C">
        <w:rPr>
          <w:bCs/>
          <w:lang w:eastAsia="ar-SA"/>
        </w:rPr>
        <w:t>Palaukiai</w:t>
      </w:r>
      <w:proofErr w:type="spellEnd"/>
      <w:r w:rsidR="00A9649B" w:rsidRPr="0044190C">
        <w:rPr>
          <w:bCs/>
          <w:lang w:eastAsia="ar-SA"/>
        </w:rPr>
        <w:t xml:space="preserve">, Krekenavos sen. kelias </w:t>
      </w:r>
      <w:proofErr w:type="spellStart"/>
      <w:r w:rsidR="00A9649B" w:rsidRPr="0044190C">
        <w:rPr>
          <w:bCs/>
          <w:lang w:eastAsia="ar-SA"/>
        </w:rPr>
        <w:t>Iciūnai</w:t>
      </w:r>
      <w:proofErr w:type="spellEnd"/>
      <w:r w:rsidR="00A9649B" w:rsidRPr="0044190C">
        <w:rPr>
          <w:bCs/>
          <w:lang w:eastAsia="ar-SA"/>
        </w:rPr>
        <w:t>–</w:t>
      </w:r>
      <w:proofErr w:type="spellStart"/>
      <w:r w:rsidR="00A9649B" w:rsidRPr="0044190C">
        <w:rPr>
          <w:bCs/>
          <w:lang w:eastAsia="ar-SA"/>
        </w:rPr>
        <w:t>Mučiūnai</w:t>
      </w:r>
      <w:proofErr w:type="spellEnd"/>
      <w:r w:rsidR="00A9649B" w:rsidRPr="0044190C">
        <w:rPr>
          <w:bCs/>
          <w:lang w:eastAsia="ar-SA"/>
        </w:rPr>
        <w:t xml:space="preserve"> ir Krekenavos mstl. Šilelio g., Miežiškių sen. Miežiškių mstl. </w:t>
      </w:r>
      <w:proofErr w:type="spellStart"/>
      <w:r w:rsidR="00A9649B" w:rsidRPr="0044190C">
        <w:rPr>
          <w:bCs/>
          <w:lang w:eastAsia="ar-SA"/>
        </w:rPr>
        <w:t>Opstainės</w:t>
      </w:r>
      <w:proofErr w:type="spellEnd"/>
      <w:r w:rsidR="00A9649B" w:rsidRPr="0044190C">
        <w:rPr>
          <w:bCs/>
          <w:lang w:eastAsia="ar-SA"/>
        </w:rPr>
        <w:t xml:space="preserve"> g. ir kelias Miežiškiai–</w:t>
      </w:r>
      <w:proofErr w:type="spellStart"/>
      <w:r w:rsidR="00A9649B" w:rsidRPr="0044190C">
        <w:rPr>
          <w:bCs/>
          <w:lang w:eastAsia="ar-SA"/>
        </w:rPr>
        <w:t>Trakininkai</w:t>
      </w:r>
      <w:proofErr w:type="spellEnd"/>
      <w:r w:rsidR="00A9649B" w:rsidRPr="0044190C">
        <w:rPr>
          <w:bCs/>
          <w:lang w:eastAsia="ar-SA"/>
        </w:rPr>
        <w:t xml:space="preserve">– </w:t>
      </w:r>
      <w:proofErr w:type="spellStart"/>
      <w:r w:rsidR="00A9649B" w:rsidRPr="0044190C">
        <w:rPr>
          <w:bCs/>
          <w:lang w:eastAsia="ar-SA"/>
        </w:rPr>
        <w:t>Bukaltiškiai</w:t>
      </w:r>
      <w:proofErr w:type="spellEnd"/>
      <w:r w:rsidR="00A9649B" w:rsidRPr="0044190C">
        <w:rPr>
          <w:bCs/>
          <w:lang w:eastAsia="ar-SA"/>
        </w:rPr>
        <w:t xml:space="preserve">, Naujamiesčio sen. kelias Bučiai–Pažibai, Paįstrio sen. Gasparų k. kelias (1), Panevėžio sen. </w:t>
      </w:r>
      <w:proofErr w:type="spellStart"/>
      <w:r w:rsidR="00A9649B" w:rsidRPr="0044190C">
        <w:rPr>
          <w:bCs/>
          <w:lang w:eastAsia="ar-SA"/>
        </w:rPr>
        <w:t>Papušių</w:t>
      </w:r>
      <w:proofErr w:type="spellEnd"/>
      <w:r w:rsidR="00A9649B" w:rsidRPr="0044190C">
        <w:rPr>
          <w:bCs/>
          <w:lang w:eastAsia="ar-SA"/>
        </w:rPr>
        <w:t xml:space="preserve"> k. kelias ir Berčiūnų k. </w:t>
      </w:r>
      <w:proofErr w:type="spellStart"/>
      <w:r w:rsidR="00A9649B" w:rsidRPr="0044190C">
        <w:rPr>
          <w:bCs/>
          <w:lang w:eastAsia="ar-SA"/>
        </w:rPr>
        <w:t>Sanžilės</w:t>
      </w:r>
      <w:proofErr w:type="spellEnd"/>
      <w:r w:rsidR="00A9649B" w:rsidRPr="0044190C">
        <w:rPr>
          <w:bCs/>
          <w:lang w:eastAsia="ar-SA"/>
        </w:rPr>
        <w:t xml:space="preserve"> g., Ramygalos sen. Ramygalos m. Laisvės a., Smilgių sen. kelias Verslo g.</w:t>
      </w:r>
      <w:r w:rsidR="00D564C6" w:rsidRPr="0044190C">
        <w:rPr>
          <w:bCs/>
          <w:lang w:eastAsia="ar-SA"/>
        </w:rPr>
        <w:t xml:space="preserve"> </w:t>
      </w:r>
      <w:r w:rsidR="00A9649B" w:rsidRPr="0044190C">
        <w:rPr>
          <w:bCs/>
          <w:lang w:eastAsia="ar-SA"/>
        </w:rPr>
        <w:t>–</w:t>
      </w:r>
      <w:r w:rsidR="00D564C6" w:rsidRPr="0044190C">
        <w:rPr>
          <w:bCs/>
          <w:lang w:eastAsia="ar-SA"/>
        </w:rPr>
        <w:t xml:space="preserve"> </w:t>
      </w:r>
      <w:r w:rsidR="00A9649B" w:rsidRPr="0044190C">
        <w:rPr>
          <w:bCs/>
          <w:lang w:eastAsia="ar-SA"/>
        </w:rPr>
        <w:t>kelias Nr. 3036, Velžio sen. kelias Kairiai–</w:t>
      </w:r>
      <w:proofErr w:type="spellStart"/>
      <w:r w:rsidR="00A9649B" w:rsidRPr="0044190C">
        <w:rPr>
          <w:bCs/>
          <w:lang w:eastAsia="ar-SA"/>
        </w:rPr>
        <w:t>Aleksandrava</w:t>
      </w:r>
      <w:proofErr w:type="spellEnd"/>
      <w:r w:rsidR="00A9649B" w:rsidRPr="0044190C">
        <w:rPr>
          <w:bCs/>
          <w:lang w:eastAsia="ar-SA"/>
        </w:rPr>
        <w:t xml:space="preserve"> ir Oželių k. Paupio g.</w:t>
      </w:r>
      <w:r w:rsidR="005D5AD6" w:rsidRPr="0044190C">
        <w:rPr>
          <w:bCs/>
          <w:lang w:eastAsia="ar-SA"/>
        </w:rPr>
        <w:t xml:space="preserve">, </w:t>
      </w:r>
      <w:r w:rsidR="005D5AD6" w:rsidRPr="0044190C">
        <w:t xml:space="preserve">todėl </w:t>
      </w:r>
      <w:r w:rsidR="005D5AD6" w:rsidRPr="0044190C">
        <w:rPr>
          <w:bCs/>
        </w:rPr>
        <w:t>Savivaldybės nustatyta tvarka turi būti patvirtintas</w:t>
      </w:r>
      <w:r w:rsidR="005D5AD6" w:rsidRPr="0044190C">
        <w:t xml:space="preserve"> </w:t>
      </w:r>
      <w:r w:rsidR="00781F0C">
        <w:br/>
      </w:r>
      <w:r w:rsidR="005D5AD6" w:rsidRPr="0044190C">
        <w:t xml:space="preserve">papildytas ir patikslintas objektų </w:t>
      </w:r>
      <w:r w:rsidR="005D5AD6" w:rsidRPr="0044190C">
        <w:rPr>
          <w:color w:val="000000"/>
        </w:rPr>
        <w:t>sąrašas.</w:t>
      </w:r>
    </w:p>
    <w:p w14:paraId="576D5B20" w14:textId="35019DF9" w:rsidR="00102C6A" w:rsidRPr="0044190C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44190C">
        <w:rPr>
          <w:b/>
          <w:bCs/>
          <w:sz w:val="24"/>
          <w:szCs w:val="24"/>
        </w:rPr>
        <w:t xml:space="preserve">2. Siūlomos teisinio reguliavimo nuostatos </w:t>
      </w:r>
      <w:r w:rsidR="00BB7D53" w:rsidRPr="0044190C">
        <w:rPr>
          <w:b/>
          <w:bCs/>
          <w:sz w:val="24"/>
          <w:szCs w:val="24"/>
        </w:rPr>
        <w:t>ir laukiami rezultatai</w:t>
      </w:r>
    </w:p>
    <w:p w14:paraId="5CA83E8E" w14:textId="1C73EEA1" w:rsidR="00102C6A" w:rsidRPr="0044190C" w:rsidRDefault="00102C6A" w:rsidP="00BB7D53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44190C">
        <w:rPr>
          <w:sz w:val="24"/>
          <w:szCs w:val="24"/>
        </w:rPr>
        <w:t xml:space="preserve">Panevėžio rajono savivaldybės tarybos </w:t>
      </w:r>
      <w:r w:rsidR="00C47B65" w:rsidRPr="0044190C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44190C">
        <w:rPr>
          <w:sz w:val="24"/>
          <w:szCs w:val="24"/>
        </w:rPr>
        <w:t xml:space="preserve"> </w:t>
      </w:r>
      <w:r w:rsidRPr="0044190C">
        <w:rPr>
          <w:bCs/>
          <w:sz w:val="24"/>
          <w:szCs w:val="24"/>
        </w:rPr>
        <w:t xml:space="preserve">(toliau – Aprašas). Aprašo </w:t>
      </w:r>
      <w:r w:rsidRPr="0044190C">
        <w:rPr>
          <w:sz w:val="24"/>
          <w:szCs w:val="24"/>
        </w:rPr>
        <w:t xml:space="preserve">9 punkte nurodoma, kad metų </w:t>
      </w:r>
      <w:r w:rsidR="009E475A" w:rsidRPr="0044190C">
        <w:rPr>
          <w:sz w:val="24"/>
          <w:szCs w:val="24"/>
        </w:rPr>
        <w:t>s</w:t>
      </w:r>
      <w:r w:rsidRPr="0044190C">
        <w:rPr>
          <w:sz w:val="24"/>
          <w:szCs w:val="24"/>
        </w:rPr>
        <w:t>avivaldybės objektų sąrašas tvirtinamas Savivaldybės tarybos sprendimu. Pagal patvirtintus</w:t>
      </w:r>
      <w:r w:rsidRPr="0044190C">
        <w:rPr>
          <w:b/>
          <w:bCs/>
          <w:sz w:val="24"/>
          <w:szCs w:val="24"/>
        </w:rPr>
        <w:t xml:space="preserve"> </w:t>
      </w:r>
      <w:r w:rsidRPr="0044190C">
        <w:rPr>
          <w:bCs/>
          <w:sz w:val="24"/>
          <w:szCs w:val="24"/>
        </w:rPr>
        <w:t>o</w:t>
      </w:r>
      <w:r w:rsidRPr="0044190C">
        <w:rPr>
          <w:bCs/>
          <w:color w:val="000000"/>
          <w:sz w:val="24"/>
          <w:szCs w:val="24"/>
          <w:lang w:eastAsia="lt-LT"/>
        </w:rPr>
        <w:t>bjektų sąrašus</w:t>
      </w:r>
      <w:r w:rsidRPr="0044190C">
        <w:rPr>
          <w:sz w:val="24"/>
          <w:szCs w:val="24"/>
        </w:rPr>
        <w:t xml:space="preserve"> 202</w:t>
      </w:r>
      <w:r w:rsidR="004F7B64" w:rsidRPr="0044190C">
        <w:rPr>
          <w:sz w:val="24"/>
          <w:szCs w:val="24"/>
        </w:rPr>
        <w:t>4</w:t>
      </w:r>
      <w:r w:rsidRPr="0044190C">
        <w:rPr>
          <w:sz w:val="24"/>
          <w:szCs w:val="24"/>
        </w:rPr>
        <w:t xml:space="preserve"> m. </w:t>
      </w:r>
      <w:r w:rsidR="00AE33A2" w:rsidRPr="0044190C">
        <w:rPr>
          <w:sz w:val="24"/>
          <w:szCs w:val="24"/>
        </w:rPr>
        <w:t xml:space="preserve">bus </w:t>
      </w:r>
      <w:r w:rsidRPr="0044190C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44190C">
        <w:rPr>
          <w:sz w:val="24"/>
          <w:szCs w:val="24"/>
        </w:rPr>
        <w:t>.</w:t>
      </w:r>
    </w:p>
    <w:p w14:paraId="3D74B031" w14:textId="01B9A79B" w:rsidR="00102C6A" w:rsidRPr="0044190C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44190C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44190C">
        <w:rPr>
          <w:bCs/>
          <w:sz w:val="24"/>
          <w:szCs w:val="24"/>
        </w:rPr>
        <w:t xml:space="preserve">ir darnaus judumo </w:t>
      </w:r>
      <w:r w:rsidRPr="0044190C">
        <w:rPr>
          <w:bCs/>
          <w:sz w:val="24"/>
          <w:szCs w:val="24"/>
        </w:rPr>
        <w:t>priemonės.</w:t>
      </w:r>
    </w:p>
    <w:p w14:paraId="40982323" w14:textId="72A56C1A" w:rsidR="00102C6A" w:rsidRPr="0044190C" w:rsidRDefault="00BB7D53" w:rsidP="00102C6A">
      <w:pPr>
        <w:ind w:left="709"/>
        <w:jc w:val="both"/>
        <w:rPr>
          <w:b/>
          <w:bCs/>
          <w:sz w:val="24"/>
          <w:szCs w:val="24"/>
        </w:rPr>
      </w:pPr>
      <w:r w:rsidRPr="0044190C">
        <w:rPr>
          <w:b/>
          <w:bCs/>
          <w:sz w:val="24"/>
          <w:szCs w:val="24"/>
        </w:rPr>
        <w:t>3</w:t>
      </w:r>
      <w:r w:rsidR="00102C6A" w:rsidRPr="0044190C">
        <w:rPr>
          <w:b/>
          <w:bCs/>
          <w:sz w:val="24"/>
          <w:szCs w:val="24"/>
        </w:rPr>
        <w:t xml:space="preserve">. Lėšų poreikis ir šaltiniai </w:t>
      </w:r>
    </w:p>
    <w:p w14:paraId="2788DFAA" w14:textId="13CD5E86" w:rsidR="00102C6A" w:rsidRPr="0044190C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44190C">
        <w:rPr>
          <w:bCs/>
          <w:sz w:val="24"/>
          <w:szCs w:val="24"/>
        </w:rPr>
        <w:t xml:space="preserve">Panevėžio rajono savivaldybei skirta </w:t>
      </w:r>
      <w:r w:rsidR="006A1C1D" w:rsidRPr="0044190C">
        <w:rPr>
          <w:bCs/>
          <w:sz w:val="24"/>
          <w:szCs w:val="24"/>
        </w:rPr>
        <w:t>2</w:t>
      </w:r>
      <w:r w:rsidR="00054EB1" w:rsidRPr="0044190C">
        <w:rPr>
          <w:bCs/>
          <w:sz w:val="24"/>
          <w:szCs w:val="24"/>
        </w:rPr>
        <w:t> </w:t>
      </w:r>
      <w:r w:rsidR="006A1C1D" w:rsidRPr="0044190C">
        <w:rPr>
          <w:bCs/>
          <w:sz w:val="24"/>
          <w:szCs w:val="24"/>
        </w:rPr>
        <w:t>6</w:t>
      </w:r>
      <w:r w:rsidR="004F7B64" w:rsidRPr="0044190C">
        <w:rPr>
          <w:bCs/>
          <w:sz w:val="24"/>
          <w:szCs w:val="24"/>
        </w:rPr>
        <w:t>34</w:t>
      </w:r>
      <w:r w:rsidR="00054EB1" w:rsidRPr="0044190C">
        <w:rPr>
          <w:bCs/>
          <w:sz w:val="24"/>
          <w:szCs w:val="24"/>
        </w:rPr>
        <w:t>,</w:t>
      </w:r>
      <w:r w:rsidR="004F7B64" w:rsidRPr="0044190C">
        <w:rPr>
          <w:bCs/>
          <w:sz w:val="24"/>
          <w:szCs w:val="24"/>
        </w:rPr>
        <w:t>2</w:t>
      </w:r>
      <w:r w:rsidRPr="0044190C">
        <w:rPr>
          <w:bCs/>
          <w:sz w:val="24"/>
          <w:szCs w:val="24"/>
        </w:rPr>
        <w:t xml:space="preserve"> tūkst. Eur KPPP finansavimo lėšų. Savivaldybės biudžete numatyta </w:t>
      </w:r>
      <w:r w:rsidR="00DB1840" w:rsidRPr="0044190C">
        <w:rPr>
          <w:bCs/>
          <w:sz w:val="24"/>
          <w:szCs w:val="24"/>
        </w:rPr>
        <w:t>10</w:t>
      </w:r>
      <w:r w:rsidRPr="0044190C">
        <w:rPr>
          <w:bCs/>
          <w:sz w:val="24"/>
          <w:szCs w:val="24"/>
        </w:rPr>
        <w:t>0,0 tūkst. Eur išlaidoms keliams ir gatvėms, netinkamoms apmokėti KPPP finansavimo lėšomis (</w:t>
      </w:r>
      <w:r w:rsidRPr="0044190C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1F9047DC" w14:textId="40192052" w:rsidR="00102C6A" w:rsidRPr="0044190C" w:rsidRDefault="00BB7D53" w:rsidP="00102C6A">
      <w:pPr>
        <w:ind w:firstLine="720"/>
        <w:rPr>
          <w:sz w:val="24"/>
          <w:szCs w:val="24"/>
          <w:lang w:val="en-US"/>
        </w:rPr>
      </w:pPr>
      <w:r w:rsidRPr="0044190C">
        <w:rPr>
          <w:b/>
          <w:bCs/>
          <w:sz w:val="24"/>
          <w:szCs w:val="24"/>
        </w:rPr>
        <w:t>4</w:t>
      </w:r>
      <w:r w:rsidR="00102C6A" w:rsidRPr="0044190C">
        <w:rPr>
          <w:b/>
          <w:bCs/>
          <w:sz w:val="24"/>
          <w:szCs w:val="24"/>
        </w:rPr>
        <w:t>. Kiti reikalingi pagrindimai, skaičiavimai ar paaiškinimai</w:t>
      </w:r>
    </w:p>
    <w:p w14:paraId="7D2194F7" w14:textId="41F3D1FA" w:rsidR="00102C6A" w:rsidRPr="0044190C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44190C">
        <w:rPr>
          <w:sz w:val="24"/>
          <w:szCs w:val="24"/>
        </w:rPr>
        <w:t>Nėra.</w:t>
      </w:r>
    </w:p>
    <w:p w14:paraId="0C5CC3F7" w14:textId="77777777" w:rsidR="00102C6A" w:rsidRPr="0044190C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7B03FCAE" w14:textId="77777777" w:rsidR="004F7B64" w:rsidRPr="0044190C" w:rsidRDefault="004F7B64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44190C" w:rsidRDefault="000D770D" w:rsidP="00102C6A">
      <w:pPr>
        <w:pStyle w:val="Standard"/>
        <w:jc w:val="both"/>
        <w:rPr>
          <w:sz w:val="24"/>
          <w:szCs w:val="24"/>
        </w:rPr>
      </w:pPr>
      <w:r w:rsidRPr="0044190C">
        <w:rPr>
          <w:sz w:val="24"/>
          <w:szCs w:val="24"/>
        </w:rPr>
        <w:t>V</w:t>
      </w:r>
      <w:r w:rsidR="00102C6A" w:rsidRPr="0044190C">
        <w:rPr>
          <w:sz w:val="24"/>
          <w:szCs w:val="24"/>
        </w:rPr>
        <w:t>yr. specialistė</w:t>
      </w:r>
      <w:r w:rsidR="00102C6A" w:rsidRPr="0044190C">
        <w:rPr>
          <w:sz w:val="24"/>
          <w:szCs w:val="24"/>
        </w:rPr>
        <w:tab/>
      </w:r>
      <w:r w:rsidR="00102C6A" w:rsidRPr="0044190C">
        <w:rPr>
          <w:sz w:val="24"/>
          <w:szCs w:val="24"/>
        </w:rPr>
        <w:tab/>
      </w:r>
      <w:r w:rsidR="00102C6A" w:rsidRPr="0044190C">
        <w:rPr>
          <w:sz w:val="24"/>
          <w:szCs w:val="24"/>
        </w:rPr>
        <w:tab/>
      </w:r>
      <w:r w:rsidR="00102C6A" w:rsidRPr="0044190C">
        <w:rPr>
          <w:sz w:val="24"/>
          <w:szCs w:val="24"/>
        </w:rPr>
        <w:tab/>
        <w:t xml:space="preserve">                 Raimonda </w:t>
      </w:r>
      <w:proofErr w:type="spellStart"/>
      <w:r w:rsidR="00102C6A" w:rsidRPr="0044190C">
        <w:rPr>
          <w:sz w:val="24"/>
          <w:szCs w:val="24"/>
        </w:rPr>
        <w:t>Čereškienė</w:t>
      </w:r>
      <w:proofErr w:type="spellEnd"/>
    </w:p>
    <w:sectPr w:rsidR="00102C6A" w:rsidRPr="0044190C" w:rsidSect="002640FE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B7FA" w14:textId="77777777" w:rsidR="002640FE" w:rsidRDefault="002640FE">
      <w:r>
        <w:separator/>
      </w:r>
    </w:p>
  </w:endnote>
  <w:endnote w:type="continuationSeparator" w:id="0">
    <w:p w14:paraId="182532ED" w14:textId="77777777" w:rsidR="002640FE" w:rsidRDefault="00264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A872" w14:textId="77777777" w:rsidR="002640FE" w:rsidRDefault="002640FE">
      <w:r>
        <w:rPr>
          <w:color w:val="000000"/>
        </w:rPr>
        <w:separator/>
      </w:r>
    </w:p>
  </w:footnote>
  <w:footnote w:type="continuationSeparator" w:id="0">
    <w:p w14:paraId="181EDE76" w14:textId="77777777" w:rsidR="002640FE" w:rsidRDefault="00264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80DEC"/>
    <w:multiLevelType w:val="hybridMultilevel"/>
    <w:tmpl w:val="76CE4442"/>
    <w:lvl w:ilvl="0" w:tplc="E7403FD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827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12738"/>
    <w:rsid w:val="00054EB1"/>
    <w:rsid w:val="00056BC2"/>
    <w:rsid w:val="00066FE2"/>
    <w:rsid w:val="00084D06"/>
    <w:rsid w:val="00092F93"/>
    <w:rsid w:val="00093EF1"/>
    <w:rsid w:val="000A22B5"/>
    <w:rsid w:val="000A5D84"/>
    <w:rsid w:val="000B6DB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92CAB"/>
    <w:rsid w:val="001B254F"/>
    <w:rsid w:val="001C54F4"/>
    <w:rsid w:val="00210614"/>
    <w:rsid w:val="00217B35"/>
    <w:rsid w:val="00224772"/>
    <w:rsid w:val="00224AE6"/>
    <w:rsid w:val="00261D00"/>
    <w:rsid w:val="002640FE"/>
    <w:rsid w:val="0029686B"/>
    <w:rsid w:val="002A3B39"/>
    <w:rsid w:val="002B7856"/>
    <w:rsid w:val="002D46B0"/>
    <w:rsid w:val="00316C5E"/>
    <w:rsid w:val="00324617"/>
    <w:rsid w:val="00325002"/>
    <w:rsid w:val="00354148"/>
    <w:rsid w:val="0035618E"/>
    <w:rsid w:val="003815AF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61C1"/>
    <w:rsid w:val="0044190C"/>
    <w:rsid w:val="004434E9"/>
    <w:rsid w:val="00445D8A"/>
    <w:rsid w:val="00451468"/>
    <w:rsid w:val="00484AFF"/>
    <w:rsid w:val="00487DD7"/>
    <w:rsid w:val="004A1526"/>
    <w:rsid w:val="004F719B"/>
    <w:rsid w:val="004F7B64"/>
    <w:rsid w:val="005071A3"/>
    <w:rsid w:val="0051241A"/>
    <w:rsid w:val="005134B7"/>
    <w:rsid w:val="005279D1"/>
    <w:rsid w:val="00563AEB"/>
    <w:rsid w:val="005A0DA2"/>
    <w:rsid w:val="005A4D6C"/>
    <w:rsid w:val="005B3237"/>
    <w:rsid w:val="005B7E53"/>
    <w:rsid w:val="005D5542"/>
    <w:rsid w:val="005D5AD6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1F0C"/>
    <w:rsid w:val="0078233D"/>
    <w:rsid w:val="00782456"/>
    <w:rsid w:val="007959E7"/>
    <w:rsid w:val="007A5D09"/>
    <w:rsid w:val="007C2196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951B5"/>
    <w:rsid w:val="009A07EA"/>
    <w:rsid w:val="009E475A"/>
    <w:rsid w:val="009E4BAA"/>
    <w:rsid w:val="009E63CC"/>
    <w:rsid w:val="009F75CE"/>
    <w:rsid w:val="00A43410"/>
    <w:rsid w:val="00A435F9"/>
    <w:rsid w:val="00A50200"/>
    <w:rsid w:val="00A5185D"/>
    <w:rsid w:val="00A537D5"/>
    <w:rsid w:val="00A72356"/>
    <w:rsid w:val="00A725F8"/>
    <w:rsid w:val="00A90082"/>
    <w:rsid w:val="00A922AC"/>
    <w:rsid w:val="00A96167"/>
    <w:rsid w:val="00A9649B"/>
    <w:rsid w:val="00AA3B28"/>
    <w:rsid w:val="00AB6F42"/>
    <w:rsid w:val="00AC06F7"/>
    <w:rsid w:val="00AE33A2"/>
    <w:rsid w:val="00B026E5"/>
    <w:rsid w:val="00B1079A"/>
    <w:rsid w:val="00B17FB2"/>
    <w:rsid w:val="00B36294"/>
    <w:rsid w:val="00B91D8E"/>
    <w:rsid w:val="00BB2FCF"/>
    <w:rsid w:val="00BB41FA"/>
    <w:rsid w:val="00BB7CB4"/>
    <w:rsid w:val="00BB7D53"/>
    <w:rsid w:val="00BC16CE"/>
    <w:rsid w:val="00BC6B5C"/>
    <w:rsid w:val="00BF5F4B"/>
    <w:rsid w:val="00C01EBF"/>
    <w:rsid w:val="00C05A21"/>
    <w:rsid w:val="00C16097"/>
    <w:rsid w:val="00C33C6E"/>
    <w:rsid w:val="00C341B1"/>
    <w:rsid w:val="00C47B65"/>
    <w:rsid w:val="00C62C4B"/>
    <w:rsid w:val="00C72AD5"/>
    <w:rsid w:val="00C7663D"/>
    <w:rsid w:val="00CC10DE"/>
    <w:rsid w:val="00CE0C63"/>
    <w:rsid w:val="00CE5A7D"/>
    <w:rsid w:val="00D046AE"/>
    <w:rsid w:val="00D220BB"/>
    <w:rsid w:val="00D564C6"/>
    <w:rsid w:val="00D61B32"/>
    <w:rsid w:val="00D83F6E"/>
    <w:rsid w:val="00D8418C"/>
    <w:rsid w:val="00D9755F"/>
    <w:rsid w:val="00DB1840"/>
    <w:rsid w:val="00DB38CD"/>
    <w:rsid w:val="00DB479A"/>
    <w:rsid w:val="00DD72E9"/>
    <w:rsid w:val="00DF50C7"/>
    <w:rsid w:val="00E006D9"/>
    <w:rsid w:val="00E015F8"/>
    <w:rsid w:val="00E02081"/>
    <w:rsid w:val="00E61ED3"/>
    <w:rsid w:val="00E632F0"/>
    <w:rsid w:val="00E75BC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77129"/>
    <w:rsid w:val="00F80F64"/>
    <w:rsid w:val="00F87DE8"/>
    <w:rsid w:val="00F90A59"/>
    <w:rsid w:val="00FA5340"/>
    <w:rsid w:val="00FB03B7"/>
    <w:rsid w:val="00FB078B"/>
    <w:rsid w:val="00FC0C1D"/>
    <w:rsid w:val="00FC1A47"/>
    <w:rsid w:val="00F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  <w:style w:type="paragraph" w:styleId="ListParagraph">
    <w:name w:val="List Paragraph"/>
    <w:basedOn w:val="Normal"/>
    <w:uiPriority w:val="34"/>
    <w:qFormat/>
    <w:rsid w:val="0051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3789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18</cp:revision>
  <cp:lastPrinted>2020-02-14T07:10:00Z</cp:lastPrinted>
  <dcterms:created xsi:type="dcterms:W3CDTF">2024-04-10T08:21:00Z</dcterms:created>
  <dcterms:modified xsi:type="dcterms:W3CDTF">2024-04-11T11:16:00Z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