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998" w:rsidRPr="00994629" w:rsidRDefault="00515998" w:rsidP="006079FE">
      <w:pPr>
        <w:jc w:val="center"/>
        <w:rPr>
          <w:b/>
          <w:bCs/>
          <w:caps/>
          <w:sz w:val="24"/>
          <w:szCs w:val="24"/>
          <w:lang w:eastAsia="lt-LT"/>
        </w:rPr>
      </w:pPr>
      <w:r w:rsidRPr="00994629">
        <w:rPr>
          <w:b/>
          <w:sz w:val="24"/>
          <w:szCs w:val="24"/>
        </w:rPr>
        <w:t>DĖL PRITARIMO PROJEKTO „ANKSTYVASIS UGDYMAS – TVARIOS MOTYVACIJOS IR GYVENIMIŠKŲ VERTYBIŲ KŪRIMAS“ ĮGYVENDINIMUI PAGAL „ERASMUS+“ PROGRAMOS 3 PAGRINDINĮ VEIKSMĄ (KA3)</w:t>
      </w:r>
    </w:p>
    <w:p w:rsidR="00515998" w:rsidRDefault="00515998">
      <w:pPr>
        <w:jc w:val="center"/>
        <w:rPr>
          <w:caps/>
          <w:sz w:val="24"/>
          <w:szCs w:val="24"/>
        </w:rPr>
      </w:pPr>
    </w:p>
    <w:p w:rsidR="00515998" w:rsidRPr="00107342" w:rsidRDefault="00515998">
      <w:pPr>
        <w:jc w:val="center"/>
        <w:rPr>
          <w:caps/>
          <w:sz w:val="24"/>
          <w:szCs w:val="24"/>
        </w:rPr>
      </w:pPr>
    </w:p>
    <w:p w:rsidR="00515998" w:rsidRDefault="00515998" w:rsidP="00061F0B">
      <w:pPr>
        <w:jc w:val="center"/>
        <w:rPr>
          <w:sz w:val="24"/>
        </w:rPr>
      </w:pPr>
      <w:r w:rsidRPr="001F7D5B">
        <w:rPr>
          <w:sz w:val="24"/>
        </w:rPr>
        <w:t xml:space="preserve">2017 m. </w:t>
      </w:r>
      <w:r>
        <w:rPr>
          <w:sz w:val="24"/>
        </w:rPr>
        <w:t>kovo</w:t>
      </w:r>
      <w:r w:rsidRPr="001F7D5B">
        <w:rPr>
          <w:sz w:val="24"/>
        </w:rPr>
        <w:t xml:space="preserve"> 2</w:t>
      </w:r>
      <w:r>
        <w:rPr>
          <w:sz w:val="24"/>
        </w:rPr>
        <w:t>9</w:t>
      </w:r>
      <w:r w:rsidRPr="001F7D5B">
        <w:rPr>
          <w:sz w:val="24"/>
        </w:rPr>
        <w:t xml:space="preserve"> d. Nr.</w:t>
      </w:r>
      <w:r>
        <w:rPr>
          <w:sz w:val="24"/>
        </w:rPr>
        <w:t xml:space="preserve"> T-</w:t>
      </w:r>
    </w:p>
    <w:p w:rsidR="00515998" w:rsidRDefault="00515998">
      <w:pPr>
        <w:jc w:val="center"/>
        <w:rPr>
          <w:sz w:val="24"/>
          <w:szCs w:val="24"/>
        </w:rPr>
      </w:pPr>
      <w:r w:rsidRPr="006A5C08">
        <w:rPr>
          <w:sz w:val="24"/>
          <w:szCs w:val="24"/>
        </w:rPr>
        <w:t>Panevėžys</w:t>
      </w:r>
    </w:p>
    <w:p w:rsidR="00515998" w:rsidRDefault="00515998">
      <w:pPr>
        <w:jc w:val="center"/>
        <w:rPr>
          <w:sz w:val="24"/>
          <w:szCs w:val="24"/>
        </w:rPr>
      </w:pPr>
    </w:p>
    <w:p w:rsidR="00515998" w:rsidRPr="006A5C08" w:rsidRDefault="00515998" w:rsidP="008E27D4">
      <w:pPr>
        <w:jc w:val="both"/>
        <w:rPr>
          <w:sz w:val="24"/>
          <w:szCs w:val="24"/>
        </w:rPr>
      </w:pPr>
    </w:p>
    <w:p w:rsidR="00515998" w:rsidRPr="003D753B" w:rsidRDefault="00515998" w:rsidP="001C5A2B">
      <w:pPr>
        <w:autoSpaceDE w:val="0"/>
        <w:autoSpaceDN w:val="0"/>
        <w:adjustRightInd w:val="0"/>
        <w:ind w:firstLine="720"/>
        <w:jc w:val="both"/>
        <w:rPr>
          <w:sz w:val="24"/>
          <w:szCs w:val="24"/>
        </w:rPr>
      </w:pPr>
      <w:r w:rsidRPr="003D753B">
        <w:rPr>
          <w:sz w:val="24"/>
          <w:szCs w:val="24"/>
        </w:rPr>
        <w:t>Vadovaudamasi Lietuvos Respublikos vietos savivaldos įstatymo</w:t>
      </w:r>
      <w:r>
        <w:rPr>
          <w:sz w:val="24"/>
          <w:szCs w:val="24"/>
        </w:rPr>
        <w:t xml:space="preserve"> 1</w:t>
      </w:r>
      <w:r w:rsidRPr="00C87A8F">
        <w:rPr>
          <w:sz w:val="24"/>
          <w:szCs w:val="24"/>
        </w:rPr>
        <w:t>6</w:t>
      </w:r>
      <w:r w:rsidRPr="00F13831">
        <w:rPr>
          <w:sz w:val="24"/>
          <w:szCs w:val="24"/>
        </w:rPr>
        <w:t xml:space="preserve"> straipsnio </w:t>
      </w:r>
      <w:r>
        <w:rPr>
          <w:sz w:val="24"/>
          <w:szCs w:val="24"/>
        </w:rPr>
        <w:t>4 dalimi</w:t>
      </w:r>
      <w:r w:rsidRPr="003D753B">
        <w:rPr>
          <w:sz w:val="24"/>
          <w:szCs w:val="24"/>
        </w:rPr>
        <w:t xml:space="preserve"> </w:t>
      </w:r>
      <w:r>
        <w:rPr>
          <w:sz w:val="24"/>
          <w:szCs w:val="24"/>
        </w:rPr>
        <w:t>ir atsižvelgdama į</w:t>
      </w:r>
      <w:r w:rsidRPr="003D753B">
        <w:rPr>
          <w:sz w:val="24"/>
          <w:szCs w:val="24"/>
        </w:rPr>
        <w:t xml:space="preserve"> 201</w:t>
      </w:r>
      <w:r>
        <w:rPr>
          <w:sz w:val="24"/>
          <w:szCs w:val="24"/>
        </w:rPr>
        <w:t>6</w:t>
      </w:r>
      <w:r w:rsidRPr="003D753B">
        <w:rPr>
          <w:sz w:val="24"/>
          <w:szCs w:val="24"/>
        </w:rPr>
        <w:t xml:space="preserve"> m</w:t>
      </w:r>
      <w:r>
        <w:rPr>
          <w:sz w:val="24"/>
          <w:szCs w:val="24"/>
        </w:rPr>
        <w:t>. „Erasmus+“</w:t>
      </w:r>
      <w:r w:rsidRPr="003D753B">
        <w:rPr>
          <w:sz w:val="24"/>
          <w:szCs w:val="24"/>
        </w:rPr>
        <w:t xml:space="preserve"> </w:t>
      </w:r>
      <w:r>
        <w:rPr>
          <w:sz w:val="24"/>
          <w:szCs w:val="24"/>
        </w:rPr>
        <w:t>programos vadovą</w:t>
      </w:r>
      <w:r w:rsidRPr="003D753B">
        <w:rPr>
          <w:bCs/>
          <w:sz w:val="24"/>
          <w:szCs w:val="24"/>
        </w:rPr>
        <w:t xml:space="preserve">, </w:t>
      </w:r>
      <w:r w:rsidRPr="003D753B">
        <w:rPr>
          <w:sz w:val="24"/>
          <w:szCs w:val="24"/>
        </w:rPr>
        <w:t xml:space="preserve">Savivaldybės taryba </w:t>
      </w:r>
      <w:r w:rsidRPr="003D753B">
        <w:rPr>
          <w:spacing w:val="60"/>
          <w:sz w:val="24"/>
          <w:szCs w:val="24"/>
        </w:rPr>
        <w:t>nusprendži</w:t>
      </w:r>
      <w:r w:rsidRPr="003D753B">
        <w:rPr>
          <w:sz w:val="24"/>
          <w:szCs w:val="24"/>
        </w:rPr>
        <w:t>a:</w:t>
      </w:r>
    </w:p>
    <w:p w:rsidR="00515998" w:rsidRPr="003D753B" w:rsidRDefault="00515998" w:rsidP="00E25DA6">
      <w:pPr>
        <w:tabs>
          <w:tab w:val="left" w:pos="993"/>
        </w:tabs>
        <w:autoSpaceDE w:val="0"/>
        <w:autoSpaceDN w:val="0"/>
        <w:adjustRightInd w:val="0"/>
        <w:ind w:firstLine="720"/>
        <w:jc w:val="both"/>
        <w:rPr>
          <w:sz w:val="24"/>
          <w:szCs w:val="24"/>
        </w:rPr>
      </w:pPr>
      <w:r w:rsidRPr="003D753B">
        <w:rPr>
          <w:sz w:val="24"/>
          <w:szCs w:val="24"/>
        </w:rPr>
        <w:t>1.</w:t>
      </w:r>
      <w:r w:rsidRPr="003D753B">
        <w:rPr>
          <w:sz w:val="24"/>
          <w:szCs w:val="24"/>
        </w:rPr>
        <w:tab/>
        <w:t xml:space="preserve">Pritarti </w:t>
      </w:r>
      <w:r>
        <w:rPr>
          <w:sz w:val="24"/>
          <w:szCs w:val="24"/>
        </w:rPr>
        <w:t>Panevėžio rajono švietimo centro</w:t>
      </w:r>
      <w:r w:rsidRPr="003D753B">
        <w:rPr>
          <w:sz w:val="24"/>
          <w:szCs w:val="24"/>
        </w:rPr>
        <w:t xml:space="preserve"> projekto „</w:t>
      </w:r>
      <w:r w:rsidRPr="000F502C">
        <w:rPr>
          <w:sz w:val="24"/>
          <w:szCs w:val="24"/>
        </w:rPr>
        <w:t>Ankstyvasis ugdymas – tvarios motyvacijos ir gyvenimiškų vertybių kūrimas</w:t>
      </w:r>
      <w:r w:rsidRPr="003D753B">
        <w:rPr>
          <w:sz w:val="24"/>
          <w:szCs w:val="24"/>
        </w:rPr>
        <w:t xml:space="preserve">“ </w:t>
      </w:r>
      <w:r>
        <w:rPr>
          <w:sz w:val="24"/>
          <w:szCs w:val="24"/>
        </w:rPr>
        <w:t>įgyvendinimui</w:t>
      </w:r>
      <w:r w:rsidRPr="003D753B">
        <w:rPr>
          <w:sz w:val="24"/>
          <w:szCs w:val="24"/>
        </w:rPr>
        <w:t xml:space="preserve"> </w:t>
      </w:r>
      <w:r>
        <w:rPr>
          <w:sz w:val="24"/>
          <w:szCs w:val="24"/>
        </w:rPr>
        <w:t>partnerio teisėmis</w:t>
      </w:r>
      <w:r w:rsidRPr="003D753B">
        <w:rPr>
          <w:sz w:val="24"/>
          <w:szCs w:val="24"/>
        </w:rPr>
        <w:t xml:space="preserve"> pagal </w:t>
      </w:r>
      <w:r w:rsidRPr="00CB7E62">
        <w:rPr>
          <w:sz w:val="24"/>
          <w:szCs w:val="24"/>
        </w:rPr>
        <w:t>„</w:t>
      </w:r>
      <w:r>
        <w:rPr>
          <w:sz w:val="24"/>
          <w:szCs w:val="24"/>
        </w:rPr>
        <w:t>E</w:t>
      </w:r>
      <w:r w:rsidRPr="00CB7E62">
        <w:rPr>
          <w:sz w:val="24"/>
          <w:szCs w:val="24"/>
        </w:rPr>
        <w:t>rasmus+“ programos 3 pagrindinį veiksmą (</w:t>
      </w:r>
      <w:r>
        <w:rPr>
          <w:sz w:val="24"/>
          <w:szCs w:val="24"/>
        </w:rPr>
        <w:t>KA</w:t>
      </w:r>
      <w:r w:rsidRPr="00CB7E62">
        <w:rPr>
          <w:sz w:val="24"/>
          <w:szCs w:val="24"/>
        </w:rPr>
        <w:t>3).</w:t>
      </w:r>
    </w:p>
    <w:p w:rsidR="00515998" w:rsidRPr="003D753B" w:rsidRDefault="00515998" w:rsidP="00E25DA6">
      <w:pPr>
        <w:tabs>
          <w:tab w:val="left" w:pos="993"/>
        </w:tabs>
        <w:autoSpaceDE w:val="0"/>
        <w:autoSpaceDN w:val="0"/>
        <w:adjustRightInd w:val="0"/>
        <w:ind w:firstLine="720"/>
        <w:jc w:val="both"/>
        <w:rPr>
          <w:sz w:val="24"/>
          <w:szCs w:val="24"/>
        </w:rPr>
      </w:pPr>
      <w:r w:rsidRPr="003D753B">
        <w:rPr>
          <w:sz w:val="24"/>
          <w:szCs w:val="24"/>
        </w:rPr>
        <w:t>2.</w:t>
      </w:r>
      <w:r w:rsidRPr="003D753B">
        <w:rPr>
          <w:sz w:val="24"/>
          <w:szCs w:val="24"/>
        </w:rPr>
        <w:tab/>
        <w:t xml:space="preserve">Užtikrinti 1 punkte įvardyto projekto ne mažesnį nei </w:t>
      </w:r>
      <w:r>
        <w:rPr>
          <w:sz w:val="24"/>
          <w:szCs w:val="24"/>
        </w:rPr>
        <w:t>15</w:t>
      </w:r>
      <w:r w:rsidRPr="003D753B">
        <w:rPr>
          <w:sz w:val="24"/>
          <w:szCs w:val="24"/>
        </w:rPr>
        <w:t xml:space="preserve"> proc. bendrąjį finansavimą nuo visų tinka</w:t>
      </w:r>
      <w:r>
        <w:rPr>
          <w:sz w:val="24"/>
          <w:szCs w:val="24"/>
        </w:rPr>
        <w:t>mų finansuoti Panevėžio rajono švietimo centro dalies projekto išlaidų.</w:t>
      </w:r>
    </w:p>
    <w:p w:rsidR="00515998" w:rsidRPr="00CB7E62" w:rsidRDefault="00515998" w:rsidP="00CB7E62">
      <w:pPr>
        <w:tabs>
          <w:tab w:val="left" w:pos="993"/>
        </w:tabs>
        <w:autoSpaceDE w:val="0"/>
        <w:autoSpaceDN w:val="0"/>
        <w:adjustRightInd w:val="0"/>
        <w:ind w:firstLine="720"/>
        <w:jc w:val="both"/>
        <w:rPr>
          <w:color w:val="000000"/>
          <w:sz w:val="24"/>
          <w:szCs w:val="24"/>
        </w:rPr>
      </w:pPr>
      <w:r w:rsidRPr="003D753B">
        <w:rPr>
          <w:sz w:val="24"/>
          <w:szCs w:val="24"/>
        </w:rPr>
        <w:t>3.</w:t>
      </w:r>
      <w:r w:rsidRPr="003D753B">
        <w:rPr>
          <w:sz w:val="24"/>
          <w:szCs w:val="24"/>
        </w:rPr>
        <w:tab/>
        <w:t xml:space="preserve">Įsipareigoti </w:t>
      </w:r>
      <w:r w:rsidRPr="003D753B">
        <w:rPr>
          <w:color w:val="000000"/>
          <w:sz w:val="24"/>
          <w:szCs w:val="24"/>
        </w:rPr>
        <w:t xml:space="preserve">padengti </w:t>
      </w:r>
      <w:r>
        <w:rPr>
          <w:sz w:val="24"/>
          <w:szCs w:val="24"/>
        </w:rPr>
        <w:t xml:space="preserve">Panevėžio rajono švietimo centro dalies </w:t>
      </w:r>
      <w:r w:rsidRPr="003D753B">
        <w:rPr>
          <w:color w:val="000000"/>
          <w:sz w:val="24"/>
          <w:szCs w:val="24"/>
        </w:rPr>
        <w:t xml:space="preserve">netinkamas finansuoti, tačiau </w:t>
      </w:r>
      <w:r w:rsidRPr="003D753B">
        <w:rPr>
          <w:sz w:val="24"/>
          <w:szCs w:val="24"/>
        </w:rPr>
        <w:t>1 punkte įvardytam</w:t>
      </w:r>
      <w:r w:rsidRPr="003D753B">
        <w:rPr>
          <w:color w:val="000000"/>
          <w:sz w:val="24"/>
          <w:szCs w:val="24"/>
        </w:rPr>
        <w:t xml:space="preserve"> projektui</w:t>
      </w:r>
      <w:r>
        <w:rPr>
          <w:color w:val="000000"/>
          <w:sz w:val="24"/>
          <w:szCs w:val="24"/>
        </w:rPr>
        <w:t xml:space="preserve">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Pr>
          <w:color w:val="000000"/>
          <w:sz w:val="24"/>
          <w:szCs w:val="24"/>
        </w:rPr>
        <w:t>as, kurių nepadengia projektui</w:t>
      </w:r>
      <w:r w:rsidRPr="001C5A2B">
        <w:rPr>
          <w:color w:val="000000"/>
          <w:sz w:val="24"/>
          <w:szCs w:val="24"/>
        </w:rPr>
        <w:t xml:space="preserve"> skiriamas finansavimas</w:t>
      </w:r>
      <w:r>
        <w:rPr>
          <w:color w:val="000000"/>
          <w:sz w:val="24"/>
          <w:szCs w:val="24"/>
        </w:rPr>
        <w:t>.</w:t>
      </w:r>
    </w:p>
    <w:p w:rsidR="00515998" w:rsidRDefault="00515998" w:rsidP="00D72267">
      <w:pPr>
        <w:tabs>
          <w:tab w:val="left" w:pos="1035"/>
        </w:tabs>
        <w:rPr>
          <w:sz w:val="24"/>
          <w:szCs w:val="24"/>
          <w:lang w:eastAsia="lt-LT"/>
        </w:rPr>
      </w:pPr>
    </w:p>
    <w:p w:rsidR="00515998" w:rsidRPr="002C4EA3" w:rsidRDefault="00515998" w:rsidP="00EF6F95">
      <w:pPr>
        <w:jc w:val="center"/>
        <w:rPr>
          <w:b/>
          <w:sz w:val="24"/>
          <w:szCs w:val="24"/>
        </w:rPr>
      </w:pPr>
      <w:r w:rsidRPr="00D72267">
        <w:rPr>
          <w:sz w:val="24"/>
          <w:szCs w:val="24"/>
          <w:lang w:eastAsia="lt-LT"/>
        </w:rPr>
        <w:br w:type="page"/>
      </w:r>
      <w:r w:rsidRPr="002C4EA3">
        <w:rPr>
          <w:b/>
          <w:sz w:val="24"/>
          <w:szCs w:val="24"/>
        </w:rPr>
        <w:t>PANEVĖŽIO RAJONO SAVIVALDYBĖS ADMINISTRACIJOS</w:t>
      </w:r>
    </w:p>
    <w:p w:rsidR="00515998" w:rsidRPr="002C4EA3" w:rsidRDefault="00515998" w:rsidP="00EF6F95">
      <w:pPr>
        <w:jc w:val="center"/>
        <w:rPr>
          <w:b/>
          <w:sz w:val="24"/>
          <w:szCs w:val="24"/>
        </w:rPr>
      </w:pPr>
      <w:r w:rsidRPr="002C4EA3">
        <w:rPr>
          <w:b/>
          <w:sz w:val="24"/>
          <w:szCs w:val="24"/>
        </w:rPr>
        <w:t>INVESTICIJŲ IR UŽSIENIO RYŠIŲ SKYRIUS</w:t>
      </w:r>
    </w:p>
    <w:p w:rsidR="00515998" w:rsidRPr="002C4EA3" w:rsidRDefault="00515998" w:rsidP="00EF6F95">
      <w:pPr>
        <w:jc w:val="center"/>
        <w:rPr>
          <w:sz w:val="24"/>
          <w:szCs w:val="24"/>
        </w:rPr>
      </w:pPr>
    </w:p>
    <w:p w:rsidR="00515998" w:rsidRPr="002C4EA3" w:rsidRDefault="00515998" w:rsidP="00EF6F95">
      <w:pPr>
        <w:rPr>
          <w:sz w:val="24"/>
          <w:szCs w:val="24"/>
        </w:rPr>
      </w:pPr>
      <w:r w:rsidRPr="002C4EA3">
        <w:rPr>
          <w:sz w:val="24"/>
          <w:szCs w:val="24"/>
        </w:rPr>
        <w:t>Panevėžio rajono savivaldybės tarybai</w:t>
      </w:r>
    </w:p>
    <w:p w:rsidR="00515998" w:rsidRPr="002C4EA3" w:rsidRDefault="00515998" w:rsidP="00EF6F95">
      <w:pPr>
        <w:rPr>
          <w:sz w:val="24"/>
          <w:szCs w:val="24"/>
        </w:rPr>
      </w:pPr>
    </w:p>
    <w:p w:rsidR="00515998" w:rsidRDefault="00515998" w:rsidP="00E85A91">
      <w:pPr>
        <w:jc w:val="center"/>
        <w:rPr>
          <w:b/>
          <w:sz w:val="24"/>
          <w:szCs w:val="24"/>
        </w:rPr>
      </w:pPr>
      <w:r w:rsidRPr="002C4EA3">
        <w:rPr>
          <w:b/>
          <w:sz w:val="24"/>
          <w:szCs w:val="24"/>
        </w:rPr>
        <w:t>AIŠKINAMASIS RAŠTAS DĖL SPRENDIMO</w:t>
      </w:r>
      <w:r>
        <w:rPr>
          <w:b/>
          <w:sz w:val="24"/>
          <w:szCs w:val="24"/>
        </w:rPr>
        <w:t xml:space="preserve"> „</w:t>
      </w:r>
      <w:r w:rsidRPr="00994629">
        <w:rPr>
          <w:b/>
          <w:sz w:val="24"/>
          <w:szCs w:val="24"/>
        </w:rPr>
        <w:t>DĖL PRITARIMO PROJEKTO „ANKSTYVASIS UGDYMAS – TVARIOS MOTYVACIJOS IR GYVENIMIŠKŲ VERTYBIŲ KŪRIMAS“ ĮGYVENDINIMUI PAGAL „ERASMUS+“ PROGRAMOS</w:t>
      </w:r>
    </w:p>
    <w:p w:rsidR="00515998" w:rsidRPr="009D59E9" w:rsidRDefault="00515998" w:rsidP="00E85A91">
      <w:pPr>
        <w:jc w:val="center"/>
        <w:rPr>
          <w:b/>
          <w:bCs/>
          <w:caps/>
          <w:sz w:val="24"/>
          <w:szCs w:val="24"/>
        </w:rPr>
      </w:pPr>
      <w:r w:rsidRPr="00994629">
        <w:rPr>
          <w:b/>
          <w:sz w:val="24"/>
          <w:szCs w:val="24"/>
        </w:rPr>
        <w:t>3 PAGRINDINĮ VEIKSMĄ (KA3)</w:t>
      </w:r>
      <w:r w:rsidRPr="006079FE">
        <w:rPr>
          <w:b/>
          <w:bCs/>
          <w:caps/>
          <w:sz w:val="24"/>
          <w:szCs w:val="24"/>
          <w:lang w:eastAsia="lt-LT"/>
        </w:rPr>
        <w:t>“</w:t>
      </w:r>
      <w:r>
        <w:rPr>
          <w:b/>
          <w:bCs/>
          <w:caps/>
          <w:sz w:val="24"/>
          <w:szCs w:val="24"/>
        </w:rPr>
        <w:t xml:space="preserve"> PROJEKTO</w:t>
      </w:r>
    </w:p>
    <w:p w:rsidR="00515998" w:rsidRPr="002C4EA3" w:rsidRDefault="00515998" w:rsidP="00EF6F95">
      <w:pPr>
        <w:jc w:val="center"/>
        <w:rPr>
          <w:sz w:val="24"/>
          <w:szCs w:val="24"/>
        </w:rPr>
      </w:pPr>
    </w:p>
    <w:p w:rsidR="00515998" w:rsidRPr="002C4EA3" w:rsidRDefault="00515998" w:rsidP="00EF6F95">
      <w:pPr>
        <w:jc w:val="center"/>
        <w:rPr>
          <w:sz w:val="24"/>
          <w:szCs w:val="24"/>
        </w:rPr>
      </w:pPr>
      <w:r>
        <w:rPr>
          <w:sz w:val="24"/>
          <w:szCs w:val="24"/>
        </w:rPr>
        <w:t>2017 m</w:t>
      </w:r>
      <w:r w:rsidRPr="001F7D5B">
        <w:rPr>
          <w:sz w:val="24"/>
          <w:szCs w:val="24"/>
        </w:rPr>
        <w:t xml:space="preserve">. </w:t>
      </w:r>
      <w:r>
        <w:rPr>
          <w:sz w:val="24"/>
          <w:szCs w:val="24"/>
        </w:rPr>
        <w:t>kovo</w:t>
      </w:r>
      <w:r w:rsidRPr="001F7D5B">
        <w:rPr>
          <w:sz w:val="24"/>
          <w:szCs w:val="24"/>
        </w:rPr>
        <w:t xml:space="preserve"> 1</w:t>
      </w:r>
      <w:r>
        <w:rPr>
          <w:sz w:val="24"/>
          <w:szCs w:val="24"/>
        </w:rPr>
        <w:t>4</w:t>
      </w:r>
      <w:r w:rsidRPr="001F7D5B">
        <w:rPr>
          <w:sz w:val="24"/>
          <w:szCs w:val="24"/>
        </w:rPr>
        <w:t xml:space="preserve"> d.</w:t>
      </w:r>
    </w:p>
    <w:p w:rsidR="00515998" w:rsidRDefault="00515998" w:rsidP="00EF6F95">
      <w:pPr>
        <w:jc w:val="center"/>
        <w:rPr>
          <w:sz w:val="24"/>
          <w:szCs w:val="24"/>
        </w:rPr>
      </w:pPr>
      <w:r w:rsidRPr="002C4EA3">
        <w:rPr>
          <w:sz w:val="24"/>
          <w:szCs w:val="24"/>
        </w:rPr>
        <w:t>Panevėžys</w:t>
      </w:r>
    </w:p>
    <w:p w:rsidR="00515998" w:rsidRPr="00DC5271" w:rsidRDefault="00515998" w:rsidP="00EF6F95">
      <w:pPr>
        <w:jc w:val="center"/>
        <w:rPr>
          <w:sz w:val="24"/>
          <w:szCs w:val="24"/>
        </w:rPr>
      </w:pPr>
    </w:p>
    <w:p w:rsidR="00515998" w:rsidRPr="00DA1DB0" w:rsidRDefault="00515998" w:rsidP="00BF072F">
      <w:pPr>
        <w:tabs>
          <w:tab w:val="right" w:pos="-7371"/>
          <w:tab w:val="left" w:pos="993"/>
        </w:tabs>
        <w:ind w:firstLine="720"/>
        <w:jc w:val="both"/>
        <w:rPr>
          <w:b/>
          <w:sz w:val="24"/>
          <w:szCs w:val="24"/>
        </w:rPr>
      </w:pPr>
      <w:r>
        <w:rPr>
          <w:b/>
          <w:sz w:val="24"/>
          <w:szCs w:val="24"/>
        </w:rPr>
        <w:t>P</w:t>
      </w:r>
      <w:r w:rsidRPr="00DA1DB0">
        <w:rPr>
          <w:b/>
          <w:sz w:val="24"/>
          <w:szCs w:val="24"/>
        </w:rPr>
        <w:t>rojekto rengimą paskatinusios priežastys</w:t>
      </w:r>
      <w:r>
        <w:rPr>
          <w:b/>
          <w:sz w:val="24"/>
          <w:szCs w:val="24"/>
        </w:rPr>
        <w:t>.</w:t>
      </w:r>
      <w:bookmarkStart w:id="0" w:name="_GoBack"/>
      <w:bookmarkEnd w:id="0"/>
    </w:p>
    <w:p w:rsidR="00515998" w:rsidRPr="004C56DD" w:rsidRDefault="00515998" w:rsidP="001C3D32">
      <w:pPr>
        <w:ind w:firstLine="709"/>
        <w:jc w:val="both"/>
        <w:rPr>
          <w:sz w:val="24"/>
          <w:szCs w:val="24"/>
        </w:rPr>
      </w:pPr>
      <w:r>
        <w:rPr>
          <w:sz w:val="24"/>
          <w:szCs w:val="24"/>
        </w:rPr>
        <w:t>Projekto „</w:t>
      </w:r>
      <w:r w:rsidRPr="000F502C">
        <w:rPr>
          <w:sz w:val="24"/>
          <w:szCs w:val="24"/>
        </w:rPr>
        <w:t xml:space="preserve">Ankstyvasis ugdymas – tvarios motyvacijos ir gyvenimiškų vertybių kūrimas“ </w:t>
      </w:r>
      <w:r>
        <w:rPr>
          <w:sz w:val="24"/>
          <w:szCs w:val="24"/>
        </w:rPr>
        <w:t>rengimą paskatino kelios pagrindinės priežastys. Pirmoji – n</w:t>
      </w:r>
      <w:r w:rsidRPr="00EE4602">
        <w:rPr>
          <w:sz w:val="24"/>
          <w:szCs w:val="24"/>
        </w:rPr>
        <w:t xml:space="preserve">uo 2016 m. ypatingas dėmesys Lietuvoje skiriamas ikimokykliniam ir priešmokykliniam ugdymui: 2016 m. rugpjūčio 31 d. </w:t>
      </w:r>
      <w:r>
        <w:rPr>
          <w:sz w:val="24"/>
          <w:szCs w:val="24"/>
        </w:rPr>
        <w:t xml:space="preserve">Lietuvos Respublikos švietimo ir mokslo ministro įsakymu </w:t>
      </w:r>
      <w:r w:rsidRPr="00EE4602">
        <w:rPr>
          <w:sz w:val="24"/>
          <w:szCs w:val="24"/>
        </w:rPr>
        <w:t>Nr. V-735/A1-459 pa</w:t>
      </w:r>
      <w:r w:rsidRPr="00EE4602">
        <w:rPr>
          <w:color w:val="000000"/>
          <w:sz w:val="24"/>
          <w:szCs w:val="24"/>
        </w:rPr>
        <w:t xml:space="preserve">tvirtintas </w:t>
      </w:r>
      <w:r w:rsidRPr="00EE4602">
        <w:rPr>
          <w:color w:val="000000"/>
          <w:spacing w:val="-2"/>
          <w:sz w:val="24"/>
          <w:szCs w:val="24"/>
        </w:rPr>
        <w:t>Privalomo ikimokyklinio ugdymo nus</w:t>
      </w:r>
      <w:r>
        <w:rPr>
          <w:color w:val="000000"/>
          <w:spacing w:val="-2"/>
          <w:sz w:val="24"/>
          <w:szCs w:val="24"/>
        </w:rPr>
        <w:t xml:space="preserve">tatymo ir skyrimo tvarkos aprašas, kuriame ypatingas dėmesys skiriamas </w:t>
      </w:r>
      <w:r>
        <w:rPr>
          <w:color w:val="000000"/>
          <w:sz w:val="24"/>
          <w:szCs w:val="24"/>
        </w:rPr>
        <w:t>vaikui,</w:t>
      </w:r>
      <w:r w:rsidRPr="000F502C">
        <w:rPr>
          <w:color w:val="000000"/>
          <w:sz w:val="24"/>
          <w:szCs w:val="24"/>
        </w:rPr>
        <w:t xml:space="preserve"> auga</w:t>
      </w:r>
      <w:r>
        <w:rPr>
          <w:color w:val="000000"/>
          <w:sz w:val="24"/>
          <w:szCs w:val="24"/>
        </w:rPr>
        <w:t>nčiam</w:t>
      </w:r>
      <w:r w:rsidRPr="000F502C">
        <w:rPr>
          <w:color w:val="000000"/>
          <w:sz w:val="24"/>
          <w:szCs w:val="24"/>
        </w:rPr>
        <w:t xml:space="preserve"> šeimoje, įrašytoje į socialinės rizikos šeimų apskaitą</w:t>
      </w:r>
      <w:r>
        <w:rPr>
          <w:color w:val="000000"/>
          <w:sz w:val="24"/>
          <w:szCs w:val="24"/>
        </w:rPr>
        <w:t xml:space="preserve">. Kita priežastis – </w:t>
      </w:r>
      <w:r>
        <w:rPr>
          <w:sz w:val="24"/>
          <w:szCs w:val="24"/>
        </w:rPr>
        <w:t>Lietuvos Respublikos švietimo ir mokslo ministerijoje</w:t>
      </w:r>
      <w:r>
        <w:rPr>
          <w:bCs/>
          <w:sz w:val="24"/>
          <w:szCs w:val="24"/>
        </w:rPr>
        <w:t xml:space="preserve"> vykstančiose viešosiose diskusijose</w:t>
      </w:r>
      <w:r w:rsidRPr="000F502C">
        <w:rPr>
          <w:bCs/>
          <w:sz w:val="24"/>
          <w:szCs w:val="24"/>
        </w:rPr>
        <w:t xml:space="preserve"> </w:t>
      </w:r>
      <w:r>
        <w:rPr>
          <w:bCs/>
          <w:sz w:val="24"/>
          <w:szCs w:val="24"/>
        </w:rPr>
        <w:t xml:space="preserve">išsakytos mintys, </w:t>
      </w:r>
      <w:r w:rsidRPr="000F502C">
        <w:rPr>
          <w:bCs/>
          <w:sz w:val="24"/>
          <w:szCs w:val="24"/>
        </w:rPr>
        <w:t>kad rengiant naujas programas būtina subalansuoti kognityvinį, emocinį socialinį ir fizinį ugdymą, ieškoti jų</w:t>
      </w:r>
      <w:r>
        <w:rPr>
          <w:bCs/>
          <w:sz w:val="24"/>
          <w:szCs w:val="24"/>
        </w:rPr>
        <w:t xml:space="preserve"> dermės ugdant mokinius</w:t>
      </w:r>
      <w:r w:rsidRPr="000F502C">
        <w:rPr>
          <w:sz w:val="24"/>
          <w:szCs w:val="24"/>
        </w:rPr>
        <w:t>. Be to, ne rečiau kaip kartą per ketverius metus pedagoginiai darbuotojai privalo tobulinti kvalifikaciją mokinių socialinių ir emocinių kompetencijų ugdymo srityje.</w:t>
      </w:r>
      <w:r>
        <w:rPr>
          <w:sz w:val="24"/>
          <w:szCs w:val="24"/>
        </w:rPr>
        <w:t xml:space="preserve"> Dėl šių priežasčių parengtas projektas tiesiogiai susijęs su ikimokyklinio, priešmokyklinio ir pradinio ugdymo pedagogų kvalifikacija, sėkmingu vaikų perėjimu iš vienos pakopos į kitą, emociniu socialiniu ugdymu.</w:t>
      </w:r>
    </w:p>
    <w:p w:rsidR="00515998" w:rsidRDefault="00515998" w:rsidP="00994629">
      <w:pPr>
        <w:ind w:firstLine="720"/>
        <w:jc w:val="both"/>
        <w:rPr>
          <w:sz w:val="24"/>
          <w:szCs w:val="24"/>
        </w:rPr>
      </w:pPr>
      <w:r>
        <w:rPr>
          <w:sz w:val="24"/>
          <w:szCs w:val="24"/>
        </w:rPr>
        <w:t xml:space="preserve">2016 m. gegužės mėn. Bulgarijos Respublikos regiono apylinkės „Nadezda“ iniciatyva Panevėžio rajono švietimo centras pakviestas tapti partneriu rengiant programos „Erasmus+“ (KA3) projektą. Kiti projekto partneriai: </w:t>
      </w:r>
      <w:r w:rsidRPr="004C56DD">
        <w:rPr>
          <w:sz w:val="24"/>
          <w:szCs w:val="24"/>
          <w:lang w:eastAsia="lt-LT"/>
        </w:rPr>
        <w:t>Kretos universitetas (Graikijos Respublika), Maltos universitetas</w:t>
      </w:r>
      <w:r w:rsidRPr="004C56DD">
        <w:rPr>
          <w:color w:val="000000"/>
          <w:sz w:val="24"/>
          <w:szCs w:val="24"/>
        </w:rPr>
        <w:t xml:space="preserve">, </w:t>
      </w:r>
      <w:r w:rsidRPr="004C56DD">
        <w:rPr>
          <w:sz w:val="24"/>
          <w:szCs w:val="24"/>
          <w:lang w:eastAsia="lt-LT"/>
        </w:rPr>
        <w:t>Carlo Collodi nacionalinis fondas (Italijos Respublika), Asist Ogretim Kurumlari (Turkijos Respublikos privačių mokyklų tinklas)</w:t>
      </w:r>
      <w:r>
        <w:rPr>
          <w:sz w:val="24"/>
          <w:szCs w:val="24"/>
          <w:lang w:eastAsia="lt-LT"/>
        </w:rPr>
        <w:t xml:space="preserve">. </w:t>
      </w:r>
      <w:r w:rsidRPr="004C56DD">
        <w:rPr>
          <w:sz w:val="24"/>
          <w:szCs w:val="24"/>
          <w:lang w:eastAsia="en-GB"/>
        </w:rPr>
        <w:t>Projekto tikslas –</w:t>
      </w:r>
      <w:r>
        <w:rPr>
          <w:sz w:val="24"/>
          <w:szCs w:val="24"/>
          <w:lang w:eastAsia="en-GB"/>
        </w:rPr>
        <w:t xml:space="preserve"> parengti mokytojų rengimo programą, pagrįstą</w:t>
      </w:r>
      <w:r w:rsidRPr="004C56DD">
        <w:rPr>
          <w:sz w:val="24"/>
          <w:szCs w:val="24"/>
          <w:lang w:eastAsia="en-GB"/>
        </w:rPr>
        <w:t xml:space="preserve"> gerosiomis partnerių organizacijų praktikomis ir pa</w:t>
      </w:r>
      <w:r>
        <w:rPr>
          <w:sz w:val="24"/>
          <w:szCs w:val="24"/>
          <w:lang w:eastAsia="en-GB"/>
        </w:rPr>
        <w:t>gilinančią mokytojų socialinio emocinio ugdymo kompetenciją.</w:t>
      </w:r>
    </w:p>
    <w:p w:rsidR="00515998" w:rsidRPr="00DA1DB0" w:rsidRDefault="00515998" w:rsidP="00BF072F">
      <w:pPr>
        <w:tabs>
          <w:tab w:val="left" w:pos="993"/>
        </w:tabs>
        <w:ind w:firstLine="720"/>
        <w:jc w:val="both"/>
        <w:rPr>
          <w:b/>
          <w:sz w:val="24"/>
          <w:szCs w:val="24"/>
        </w:rPr>
      </w:pPr>
      <w:r>
        <w:rPr>
          <w:b/>
          <w:sz w:val="24"/>
          <w:szCs w:val="24"/>
        </w:rPr>
        <w:t>S</w:t>
      </w:r>
      <w:r w:rsidRPr="00DA1DB0">
        <w:rPr>
          <w:b/>
          <w:sz w:val="24"/>
          <w:szCs w:val="24"/>
        </w:rPr>
        <w:t>prendimo projekto esmė ir tikslai</w:t>
      </w:r>
      <w:r>
        <w:rPr>
          <w:b/>
          <w:sz w:val="24"/>
          <w:szCs w:val="24"/>
        </w:rPr>
        <w:t>.</w:t>
      </w:r>
    </w:p>
    <w:p w:rsidR="00515998" w:rsidRDefault="00515998" w:rsidP="00BF072F">
      <w:pPr>
        <w:ind w:firstLine="720"/>
        <w:jc w:val="both"/>
        <w:rPr>
          <w:sz w:val="24"/>
          <w:szCs w:val="24"/>
        </w:rPr>
      </w:pPr>
      <w:r w:rsidRPr="0021627F">
        <w:rPr>
          <w:sz w:val="24"/>
          <w:szCs w:val="24"/>
        </w:rPr>
        <w:t>Sprendimo projekto tikslas – pritarti projekto „Ankstyvasis ugdymas – tvarios motyvacijos ir gyvenimiškų vertybių kūrimas“ įgyvendinimui</w:t>
      </w:r>
      <w:r>
        <w:rPr>
          <w:sz w:val="24"/>
          <w:szCs w:val="24"/>
        </w:rPr>
        <w:t>,</w:t>
      </w:r>
      <w:r w:rsidRPr="0021627F">
        <w:rPr>
          <w:sz w:val="24"/>
          <w:szCs w:val="24"/>
        </w:rPr>
        <w:t xml:space="preserve"> užtikrinti </w:t>
      </w:r>
      <w:r>
        <w:rPr>
          <w:sz w:val="24"/>
          <w:szCs w:val="24"/>
        </w:rPr>
        <w:t xml:space="preserve">Panevėžio rajono švietimo centro dalies </w:t>
      </w:r>
      <w:r w:rsidRPr="0021627F">
        <w:rPr>
          <w:sz w:val="24"/>
          <w:szCs w:val="24"/>
        </w:rPr>
        <w:t>bendrąjį finansavimą iš savivaldybės</w:t>
      </w:r>
      <w:r>
        <w:rPr>
          <w:sz w:val="24"/>
          <w:szCs w:val="24"/>
        </w:rPr>
        <w:t xml:space="preserve"> biudžeto</w:t>
      </w:r>
      <w:r w:rsidRPr="0021627F">
        <w:rPr>
          <w:sz w:val="24"/>
          <w:szCs w:val="24"/>
        </w:rPr>
        <w:t xml:space="preserve"> lėšų 2017–2019 m.</w:t>
      </w:r>
      <w:r>
        <w:rPr>
          <w:sz w:val="24"/>
          <w:szCs w:val="24"/>
        </w:rPr>
        <w:t xml:space="preserve"> bei į</w:t>
      </w:r>
      <w:r w:rsidRPr="003D753B">
        <w:rPr>
          <w:sz w:val="24"/>
          <w:szCs w:val="24"/>
        </w:rPr>
        <w:t xml:space="preserve">sipareigoti </w:t>
      </w:r>
      <w:r w:rsidRPr="003D753B">
        <w:rPr>
          <w:color w:val="000000"/>
          <w:sz w:val="24"/>
          <w:szCs w:val="24"/>
        </w:rPr>
        <w:t>padengti netinkamas finansuoti, tačiau projektui</w:t>
      </w:r>
      <w:r>
        <w:rPr>
          <w:color w:val="000000"/>
          <w:sz w:val="24"/>
          <w:szCs w:val="24"/>
        </w:rPr>
        <w:t xml:space="preserve">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Pr>
          <w:color w:val="000000"/>
          <w:sz w:val="24"/>
          <w:szCs w:val="24"/>
        </w:rPr>
        <w:t>as, kurių nepadengia projektui</w:t>
      </w:r>
      <w:r w:rsidRPr="001C5A2B">
        <w:rPr>
          <w:color w:val="000000"/>
          <w:sz w:val="24"/>
          <w:szCs w:val="24"/>
        </w:rPr>
        <w:t xml:space="preserve"> skiriamas finansavimas</w:t>
      </w:r>
      <w:r>
        <w:rPr>
          <w:color w:val="000000"/>
          <w:sz w:val="24"/>
          <w:szCs w:val="24"/>
        </w:rPr>
        <w:t>.</w:t>
      </w:r>
    </w:p>
    <w:p w:rsidR="00515998" w:rsidRPr="00DA1DB0" w:rsidRDefault="00515998" w:rsidP="00BF072F">
      <w:pPr>
        <w:tabs>
          <w:tab w:val="left" w:pos="993"/>
        </w:tabs>
        <w:ind w:firstLine="720"/>
        <w:jc w:val="both"/>
        <w:rPr>
          <w:b/>
          <w:sz w:val="24"/>
          <w:szCs w:val="24"/>
        </w:rPr>
      </w:pPr>
      <w:r>
        <w:rPr>
          <w:b/>
          <w:sz w:val="24"/>
          <w:szCs w:val="24"/>
        </w:rPr>
        <w:t>K</w:t>
      </w:r>
      <w:r w:rsidRPr="00DA1DB0">
        <w:rPr>
          <w:b/>
          <w:sz w:val="24"/>
          <w:szCs w:val="24"/>
        </w:rPr>
        <w:t>okių pozityvių rezultatų laukiama.</w:t>
      </w:r>
    </w:p>
    <w:p w:rsidR="00515998" w:rsidRDefault="00515998" w:rsidP="001C3D32">
      <w:pPr>
        <w:pStyle w:val="HTMLPreformatted"/>
        <w:ind w:firstLine="709"/>
        <w:jc w:val="both"/>
        <w:rPr>
          <w:rFonts w:ascii="Times New Roman" w:hAnsi="Times New Roman"/>
          <w:sz w:val="24"/>
          <w:szCs w:val="24"/>
          <w:lang w:eastAsia="lt-LT"/>
        </w:rPr>
      </w:pPr>
      <w:r w:rsidRPr="004C56DD">
        <w:rPr>
          <w:rFonts w:ascii="Times New Roman" w:hAnsi="Times New Roman"/>
          <w:sz w:val="24"/>
          <w:szCs w:val="24"/>
          <w:lang w:eastAsia="en-GB"/>
        </w:rPr>
        <w:t xml:space="preserve">Projekto </w:t>
      </w:r>
      <w:r>
        <w:rPr>
          <w:rFonts w:ascii="Times New Roman" w:hAnsi="Times New Roman"/>
          <w:sz w:val="24"/>
          <w:szCs w:val="24"/>
          <w:lang w:eastAsia="en-GB"/>
        </w:rPr>
        <w:t>į</w:t>
      </w:r>
      <w:r w:rsidRPr="004C56DD">
        <w:rPr>
          <w:rFonts w:ascii="Times New Roman" w:hAnsi="Times New Roman"/>
          <w:sz w:val="24"/>
          <w:szCs w:val="24"/>
          <w:lang w:eastAsia="en-GB"/>
        </w:rPr>
        <w:t>gyvendinimo laikotarpiu bus parengta kvalifikacijos tobulinimo programa, pagr</w:t>
      </w:r>
      <w:r>
        <w:rPr>
          <w:rFonts w:ascii="Times New Roman" w:hAnsi="Times New Roman"/>
          <w:sz w:val="24"/>
          <w:szCs w:val="24"/>
          <w:lang w:eastAsia="en-GB"/>
        </w:rPr>
        <w:t>į</w:t>
      </w:r>
      <w:r w:rsidRPr="004C56DD">
        <w:rPr>
          <w:rFonts w:ascii="Times New Roman" w:hAnsi="Times New Roman"/>
          <w:sz w:val="24"/>
          <w:szCs w:val="24"/>
          <w:lang w:eastAsia="en-GB"/>
        </w:rPr>
        <w:t>sta gerosiomis partneri</w:t>
      </w:r>
      <w:r>
        <w:rPr>
          <w:rFonts w:ascii="Times New Roman" w:hAnsi="Times New Roman"/>
          <w:sz w:val="24"/>
          <w:szCs w:val="24"/>
          <w:lang w:eastAsia="en-GB"/>
        </w:rPr>
        <w:t>ų</w:t>
      </w:r>
      <w:r w:rsidRPr="004C56DD">
        <w:rPr>
          <w:rFonts w:ascii="Times New Roman" w:hAnsi="Times New Roman"/>
          <w:sz w:val="24"/>
          <w:szCs w:val="24"/>
          <w:lang w:eastAsia="en-GB"/>
        </w:rPr>
        <w:t xml:space="preserve"> praktikomis. Pagal </w:t>
      </w:r>
      <w:r>
        <w:rPr>
          <w:rFonts w:ascii="Times New Roman" w:hAnsi="Times New Roman"/>
          <w:sz w:val="24"/>
          <w:szCs w:val="24"/>
          <w:lang w:eastAsia="en-GB"/>
        </w:rPr>
        <w:t>š</w:t>
      </w:r>
      <w:r w:rsidRPr="004C56DD">
        <w:rPr>
          <w:rFonts w:ascii="Times New Roman" w:hAnsi="Times New Roman"/>
          <w:sz w:val="24"/>
          <w:szCs w:val="24"/>
          <w:lang w:eastAsia="en-GB"/>
        </w:rPr>
        <w:t>i</w:t>
      </w:r>
      <w:r>
        <w:rPr>
          <w:rFonts w:ascii="Times New Roman" w:hAnsi="Times New Roman"/>
          <w:sz w:val="24"/>
          <w:szCs w:val="24"/>
          <w:lang w:eastAsia="en-GB"/>
        </w:rPr>
        <w:t>ą</w:t>
      </w:r>
      <w:r w:rsidRPr="004C56DD">
        <w:rPr>
          <w:rFonts w:ascii="Times New Roman" w:hAnsi="Times New Roman"/>
          <w:sz w:val="24"/>
          <w:szCs w:val="24"/>
          <w:lang w:eastAsia="en-GB"/>
        </w:rPr>
        <w:t xml:space="preserve"> program</w:t>
      </w:r>
      <w:r>
        <w:rPr>
          <w:rFonts w:ascii="Times New Roman" w:hAnsi="Times New Roman"/>
          <w:sz w:val="24"/>
          <w:szCs w:val="24"/>
          <w:lang w:eastAsia="en-GB"/>
        </w:rPr>
        <w:t>ą</w:t>
      </w:r>
      <w:r w:rsidRPr="004C56DD">
        <w:rPr>
          <w:rFonts w:ascii="Times New Roman" w:hAnsi="Times New Roman"/>
          <w:sz w:val="24"/>
          <w:szCs w:val="24"/>
          <w:lang w:eastAsia="en-GB"/>
        </w:rPr>
        <w:t xml:space="preserve"> </w:t>
      </w:r>
      <w:r>
        <w:rPr>
          <w:rFonts w:ascii="Times New Roman" w:hAnsi="Times New Roman"/>
          <w:sz w:val="24"/>
          <w:szCs w:val="24"/>
          <w:lang w:eastAsia="en-GB"/>
        </w:rPr>
        <w:t>planuojama</w:t>
      </w:r>
      <w:r w:rsidRPr="004C56DD">
        <w:rPr>
          <w:rFonts w:ascii="Times New Roman" w:hAnsi="Times New Roman"/>
          <w:sz w:val="24"/>
          <w:szCs w:val="24"/>
          <w:lang w:eastAsia="en-GB"/>
        </w:rPr>
        <w:t xml:space="preserve"> organizuo</w:t>
      </w:r>
      <w:r>
        <w:rPr>
          <w:rFonts w:ascii="Times New Roman" w:hAnsi="Times New Roman"/>
          <w:sz w:val="24"/>
          <w:szCs w:val="24"/>
          <w:lang w:eastAsia="en-GB"/>
        </w:rPr>
        <w:t>t</w:t>
      </w:r>
      <w:r w:rsidRPr="004C56DD">
        <w:rPr>
          <w:rFonts w:ascii="Times New Roman" w:hAnsi="Times New Roman"/>
          <w:sz w:val="24"/>
          <w:szCs w:val="24"/>
          <w:lang w:eastAsia="en-GB"/>
        </w:rPr>
        <w:t>i kvalifikacijos tobulinimo rengini</w:t>
      </w:r>
      <w:r>
        <w:rPr>
          <w:rFonts w:ascii="Times New Roman" w:hAnsi="Times New Roman"/>
          <w:sz w:val="24"/>
          <w:szCs w:val="24"/>
          <w:lang w:eastAsia="en-GB"/>
        </w:rPr>
        <w:t>us</w:t>
      </w:r>
      <w:r w:rsidRPr="004C56DD">
        <w:rPr>
          <w:rFonts w:ascii="Times New Roman" w:hAnsi="Times New Roman"/>
          <w:sz w:val="24"/>
          <w:szCs w:val="24"/>
          <w:lang w:eastAsia="en-GB"/>
        </w:rPr>
        <w:t>, skirt</w:t>
      </w:r>
      <w:r>
        <w:rPr>
          <w:rFonts w:ascii="Times New Roman" w:hAnsi="Times New Roman"/>
          <w:sz w:val="24"/>
          <w:szCs w:val="24"/>
          <w:lang w:eastAsia="en-GB"/>
        </w:rPr>
        <w:t>us</w:t>
      </w:r>
      <w:r w:rsidRPr="004C56DD">
        <w:rPr>
          <w:rFonts w:ascii="Times New Roman" w:hAnsi="Times New Roman"/>
          <w:sz w:val="24"/>
          <w:szCs w:val="24"/>
          <w:lang w:eastAsia="en-GB"/>
        </w:rPr>
        <w:t xml:space="preserve"> ikimokyklinio, prie</w:t>
      </w:r>
      <w:r>
        <w:rPr>
          <w:rFonts w:ascii="Times New Roman" w:hAnsi="Times New Roman"/>
          <w:sz w:val="24"/>
          <w:szCs w:val="24"/>
          <w:lang w:eastAsia="en-GB"/>
        </w:rPr>
        <w:t>š</w:t>
      </w:r>
      <w:r w:rsidRPr="004C56DD">
        <w:rPr>
          <w:rFonts w:ascii="Times New Roman" w:hAnsi="Times New Roman"/>
          <w:sz w:val="24"/>
          <w:szCs w:val="24"/>
          <w:lang w:eastAsia="en-GB"/>
        </w:rPr>
        <w:t>mokyklinio ir pradinio ugdymo pedagogams. Programoje ypating</w:t>
      </w:r>
      <w:r>
        <w:rPr>
          <w:rFonts w:ascii="Times New Roman" w:hAnsi="Times New Roman"/>
          <w:sz w:val="24"/>
          <w:szCs w:val="24"/>
          <w:lang w:eastAsia="en-GB"/>
        </w:rPr>
        <w:t>ą</w:t>
      </w:r>
      <w:r w:rsidRPr="004C56DD">
        <w:rPr>
          <w:rFonts w:ascii="Times New Roman" w:hAnsi="Times New Roman"/>
          <w:sz w:val="24"/>
          <w:szCs w:val="24"/>
          <w:lang w:eastAsia="en-GB"/>
        </w:rPr>
        <w:t xml:space="preserve"> d</w:t>
      </w:r>
      <w:r>
        <w:rPr>
          <w:rFonts w:ascii="Times New Roman" w:hAnsi="Times New Roman"/>
          <w:sz w:val="24"/>
          <w:szCs w:val="24"/>
          <w:lang w:eastAsia="en-GB"/>
        </w:rPr>
        <w:t>ė</w:t>
      </w:r>
      <w:r w:rsidRPr="004C56DD">
        <w:rPr>
          <w:rFonts w:ascii="Times New Roman" w:hAnsi="Times New Roman"/>
          <w:sz w:val="24"/>
          <w:szCs w:val="24"/>
          <w:lang w:eastAsia="en-GB"/>
        </w:rPr>
        <w:t>mes</w:t>
      </w:r>
      <w:r>
        <w:rPr>
          <w:rFonts w:ascii="Times New Roman" w:hAnsi="Times New Roman"/>
          <w:sz w:val="24"/>
          <w:szCs w:val="24"/>
          <w:lang w:eastAsia="en-GB"/>
        </w:rPr>
        <w:t>į</w:t>
      </w:r>
      <w:r w:rsidRPr="004C56DD">
        <w:rPr>
          <w:rFonts w:ascii="Times New Roman" w:hAnsi="Times New Roman"/>
          <w:sz w:val="24"/>
          <w:szCs w:val="24"/>
          <w:lang w:eastAsia="en-GB"/>
        </w:rPr>
        <w:t xml:space="preserve"> </w:t>
      </w:r>
      <w:r>
        <w:rPr>
          <w:rFonts w:ascii="Times New Roman" w:hAnsi="Times New Roman"/>
          <w:sz w:val="24"/>
          <w:szCs w:val="24"/>
          <w:lang w:eastAsia="en-GB"/>
        </w:rPr>
        <w:t>numatoma</w:t>
      </w:r>
      <w:r w:rsidRPr="004C56DD">
        <w:rPr>
          <w:rFonts w:ascii="Times New Roman" w:hAnsi="Times New Roman"/>
          <w:sz w:val="24"/>
          <w:szCs w:val="24"/>
          <w:lang w:eastAsia="en-GB"/>
        </w:rPr>
        <w:t xml:space="preserve"> skirt</w:t>
      </w:r>
      <w:r>
        <w:rPr>
          <w:rFonts w:ascii="Times New Roman" w:hAnsi="Times New Roman"/>
          <w:sz w:val="24"/>
          <w:szCs w:val="24"/>
          <w:lang w:eastAsia="en-GB"/>
        </w:rPr>
        <w:t>i</w:t>
      </w:r>
      <w:r w:rsidRPr="004C56DD">
        <w:rPr>
          <w:rFonts w:ascii="Times New Roman" w:hAnsi="Times New Roman"/>
          <w:sz w:val="24"/>
          <w:szCs w:val="24"/>
          <w:lang w:eastAsia="en-GB"/>
        </w:rPr>
        <w:t xml:space="preserve"> besimokan</w:t>
      </w:r>
      <w:r>
        <w:rPr>
          <w:rFonts w:ascii="Times New Roman" w:hAnsi="Times New Roman"/>
          <w:sz w:val="24"/>
          <w:szCs w:val="24"/>
          <w:lang w:eastAsia="en-GB"/>
        </w:rPr>
        <w:t>č</w:t>
      </w:r>
      <w:r w:rsidRPr="004C56DD">
        <w:rPr>
          <w:rFonts w:ascii="Times New Roman" w:hAnsi="Times New Roman"/>
          <w:sz w:val="24"/>
          <w:szCs w:val="24"/>
          <w:lang w:eastAsia="en-GB"/>
        </w:rPr>
        <w:t>i</w:t>
      </w:r>
      <w:r>
        <w:rPr>
          <w:rFonts w:ascii="Times New Roman" w:hAnsi="Times New Roman"/>
          <w:sz w:val="24"/>
          <w:szCs w:val="24"/>
          <w:lang w:eastAsia="en-GB"/>
        </w:rPr>
        <w:t>ų</w:t>
      </w:r>
      <w:r w:rsidRPr="004C56DD">
        <w:rPr>
          <w:rFonts w:ascii="Times New Roman" w:hAnsi="Times New Roman"/>
          <w:sz w:val="24"/>
          <w:szCs w:val="24"/>
          <w:lang w:eastAsia="en-GB"/>
        </w:rPr>
        <w:t>j</w:t>
      </w:r>
      <w:r>
        <w:rPr>
          <w:rFonts w:ascii="Times New Roman" w:hAnsi="Times New Roman"/>
          <w:sz w:val="24"/>
          <w:szCs w:val="24"/>
          <w:lang w:eastAsia="en-GB"/>
        </w:rPr>
        <w:t>ų</w:t>
      </w:r>
      <w:r w:rsidRPr="004C56DD">
        <w:rPr>
          <w:rFonts w:ascii="Times New Roman" w:hAnsi="Times New Roman"/>
          <w:sz w:val="24"/>
          <w:szCs w:val="24"/>
          <w:lang w:eastAsia="en-GB"/>
        </w:rPr>
        <w:t xml:space="preserve"> </w:t>
      </w:r>
      <w:r w:rsidRPr="004C56DD">
        <w:rPr>
          <w:rFonts w:ascii="Times New Roman" w:hAnsi="Times New Roman"/>
          <w:sz w:val="24"/>
          <w:szCs w:val="24"/>
          <w:lang w:eastAsia="lt-LT"/>
        </w:rPr>
        <w:t>socialini</w:t>
      </w:r>
      <w:r>
        <w:rPr>
          <w:rFonts w:ascii="Times New Roman" w:hAnsi="Times New Roman"/>
          <w:sz w:val="24"/>
          <w:szCs w:val="24"/>
          <w:lang w:eastAsia="lt-LT"/>
        </w:rPr>
        <w:t>ams</w:t>
      </w:r>
      <w:r w:rsidRPr="004C56DD">
        <w:rPr>
          <w:rFonts w:ascii="Times New Roman" w:hAnsi="Times New Roman"/>
          <w:sz w:val="24"/>
          <w:szCs w:val="24"/>
          <w:lang w:eastAsia="lt-LT"/>
        </w:rPr>
        <w:t xml:space="preserve"> emocini</w:t>
      </w:r>
      <w:r>
        <w:rPr>
          <w:rFonts w:ascii="Times New Roman" w:hAnsi="Times New Roman"/>
          <w:sz w:val="24"/>
          <w:szCs w:val="24"/>
          <w:lang w:eastAsia="lt-LT"/>
        </w:rPr>
        <w:t>ams įgū</w:t>
      </w:r>
      <w:r w:rsidRPr="004C56DD">
        <w:rPr>
          <w:rFonts w:ascii="Times New Roman" w:hAnsi="Times New Roman"/>
          <w:sz w:val="24"/>
          <w:szCs w:val="24"/>
          <w:lang w:eastAsia="lt-LT"/>
        </w:rPr>
        <w:t>d</w:t>
      </w:r>
      <w:r>
        <w:rPr>
          <w:rFonts w:ascii="Times New Roman" w:hAnsi="Times New Roman"/>
          <w:sz w:val="24"/>
          <w:szCs w:val="24"/>
          <w:lang w:eastAsia="lt-LT"/>
        </w:rPr>
        <w:t>ž</w:t>
      </w:r>
      <w:r w:rsidRPr="004C56DD">
        <w:rPr>
          <w:rFonts w:ascii="Times New Roman" w:hAnsi="Times New Roman"/>
          <w:sz w:val="24"/>
          <w:szCs w:val="24"/>
          <w:lang w:eastAsia="lt-LT"/>
        </w:rPr>
        <w:t>i</w:t>
      </w:r>
      <w:r>
        <w:rPr>
          <w:rFonts w:ascii="Times New Roman" w:hAnsi="Times New Roman"/>
          <w:sz w:val="24"/>
          <w:szCs w:val="24"/>
          <w:lang w:eastAsia="lt-LT"/>
        </w:rPr>
        <w:t>ams</w:t>
      </w:r>
      <w:r w:rsidRPr="004C56DD">
        <w:rPr>
          <w:rFonts w:ascii="Times New Roman" w:hAnsi="Times New Roman"/>
          <w:sz w:val="24"/>
          <w:szCs w:val="24"/>
          <w:lang w:eastAsia="lt-LT"/>
        </w:rPr>
        <w:t xml:space="preserve"> gilin</w:t>
      </w:r>
      <w:r>
        <w:rPr>
          <w:rFonts w:ascii="Times New Roman" w:hAnsi="Times New Roman"/>
          <w:sz w:val="24"/>
          <w:szCs w:val="24"/>
          <w:lang w:eastAsia="lt-LT"/>
        </w:rPr>
        <w:t>ti</w:t>
      </w:r>
      <w:r w:rsidRPr="004C56DD">
        <w:rPr>
          <w:rFonts w:ascii="Times New Roman" w:hAnsi="Times New Roman"/>
          <w:sz w:val="24"/>
          <w:szCs w:val="24"/>
          <w:lang w:eastAsia="lt-LT"/>
        </w:rPr>
        <w:t xml:space="preserve"> bei vertyb</w:t>
      </w:r>
      <w:r>
        <w:rPr>
          <w:rFonts w:ascii="Times New Roman" w:hAnsi="Times New Roman"/>
          <w:sz w:val="24"/>
          <w:szCs w:val="24"/>
          <w:lang w:eastAsia="lt-LT"/>
        </w:rPr>
        <w:t>ėms</w:t>
      </w:r>
      <w:r w:rsidRPr="004C56DD">
        <w:rPr>
          <w:rFonts w:ascii="Times New Roman" w:hAnsi="Times New Roman"/>
          <w:sz w:val="24"/>
          <w:szCs w:val="24"/>
          <w:lang w:eastAsia="lt-LT"/>
        </w:rPr>
        <w:t xml:space="preserve"> form</w:t>
      </w:r>
      <w:r>
        <w:rPr>
          <w:rFonts w:ascii="Times New Roman" w:hAnsi="Times New Roman"/>
          <w:sz w:val="24"/>
          <w:szCs w:val="24"/>
          <w:lang w:eastAsia="lt-LT"/>
        </w:rPr>
        <w:t>uoti</w:t>
      </w:r>
      <w:r w:rsidRPr="004C56DD">
        <w:rPr>
          <w:rFonts w:ascii="Times New Roman" w:hAnsi="Times New Roman"/>
          <w:sz w:val="24"/>
          <w:szCs w:val="24"/>
          <w:lang w:eastAsia="lt-LT"/>
        </w:rPr>
        <w:t>.</w:t>
      </w:r>
    </w:p>
    <w:p w:rsidR="00515998" w:rsidRPr="006B5ACA" w:rsidRDefault="00515998" w:rsidP="006B5ACA">
      <w:pPr>
        <w:pStyle w:val="HTMLPreformatted"/>
        <w:ind w:firstLine="709"/>
        <w:jc w:val="both"/>
        <w:rPr>
          <w:rFonts w:ascii="Times New Roman" w:hAnsi="Times New Roman"/>
          <w:sz w:val="24"/>
          <w:szCs w:val="24"/>
        </w:rPr>
      </w:pPr>
      <w:r w:rsidRPr="006B5ACA">
        <w:rPr>
          <w:rFonts w:ascii="Times New Roman" w:hAnsi="Times New Roman"/>
          <w:sz w:val="24"/>
          <w:szCs w:val="24"/>
        </w:rPr>
        <w:t xml:space="preserve">Projekto įgyvendinimo pradžioje visų partnerių šalyse planuojama atlikti tyrimą, atskleisiantį mokytojų poreikius, į kuriuos atsižvelgiant bus rengiamos programos. Numatyta, kad tyrime dalyvaus 100 pedagogų, seminare, kurį ves ekspertai iš visų partnerių įstaigų, dalyvaus </w:t>
      </w:r>
      <w:r>
        <w:rPr>
          <w:rFonts w:ascii="Times New Roman" w:hAnsi="Times New Roman"/>
          <w:sz w:val="24"/>
          <w:szCs w:val="24"/>
        </w:rPr>
        <w:t xml:space="preserve">      </w:t>
      </w:r>
      <w:r w:rsidRPr="006B5ACA">
        <w:rPr>
          <w:rFonts w:ascii="Times New Roman" w:hAnsi="Times New Roman"/>
          <w:sz w:val="24"/>
          <w:szCs w:val="24"/>
        </w:rPr>
        <w:t xml:space="preserve">25 mokytojai ir </w:t>
      </w:r>
      <w:r>
        <w:rPr>
          <w:rFonts w:ascii="Times New Roman" w:hAnsi="Times New Roman"/>
          <w:sz w:val="24"/>
          <w:szCs w:val="24"/>
        </w:rPr>
        <w:t>lopšelių-</w:t>
      </w:r>
      <w:r w:rsidRPr="006B5ACA">
        <w:rPr>
          <w:rFonts w:ascii="Times New Roman" w:hAnsi="Times New Roman"/>
          <w:sz w:val="24"/>
          <w:szCs w:val="24"/>
        </w:rPr>
        <w:t xml:space="preserve">darželių auklėtojai. Į seminarus planuojama kviesti Lietuvos </w:t>
      </w:r>
      <w:r>
        <w:rPr>
          <w:rFonts w:ascii="Times New Roman" w:hAnsi="Times New Roman"/>
          <w:sz w:val="24"/>
          <w:szCs w:val="24"/>
        </w:rPr>
        <w:t>lopšelių-</w:t>
      </w:r>
      <w:r w:rsidRPr="006B5ACA">
        <w:rPr>
          <w:rFonts w:ascii="Times New Roman" w:hAnsi="Times New Roman"/>
          <w:sz w:val="24"/>
          <w:szCs w:val="24"/>
        </w:rPr>
        <w:t>darželių ir mokyklų atstovus, besidominčius emociniu ugdymu. Vėliau bus stebima, kaip praktinėje veikloje taikomos pristatytos metodikos. Projekto partneriai informuos savo šalies švietimo politikos sprendimus priimančius asmenis apie projekto tikslus, rezultatus, metodikas, teiks pasiūlymus nacionaliniu bei Europos lygiu. Svarbiausias dėmesys bus skiriamas mokytojų kvalifikacijos tobulinimui vietiniu, regioniniu ir nacionaliniu lygiu.</w:t>
      </w:r>
    </w:p>
    <w:p w:rsidR="00515998" w:rsidRPr="003D753B" w:rsidRDefault="00515998" w:rsidP="00BF072F">
      <w:pPr>
        <w:tabs>
          <w:tab w:val="left" w:pos="993"/>
        </w:tabs>
        <w:ind w:firstLine="720"/>
        <w:jc w:val="both"/>
        <w:rPr>
          <w:b/>
          <w:sz w:val="24"/>
          <w:szCs w:val="24"/>
        </w:rPr>
      </w:pPr>
      <w:r w:rsidRPr="003D753B">
        <w:rPr>
          <w:b/>
          <w:sz w:val="24"/>
          <w:szCs w:val="24"/>
        </w:rPr>
        <w:t>Galimos neigiamos pasekmės priėmus projektą, kokių priemonių reikėtų imtis, kad tokių pasekmių būtų išvengta.</w:t>
      </w:r>
    </w:p>
    <w:p w:rsidR="00515998" w:rsidRPr="003D753B" w:rsidRDefault="00515998" w:rsidP="00BF072F">
      <w:pPr>
        <w:ind w:firstLine="720"/>
        <w:jc w:val="both"/>
        <w:rPr>
          <w:sz w:val="24"/>
          <w:szCs w:val="24"/>
        </w:rPr>
      </w:pPr>
      <w:r w:rsidRPr="003D753B">
        <w:rPr>
          <w:sz w:val="24"/>
          <w:szCs w:val="24"/>
        </w:rPr>
        <w:t>Neigiamų pasekmių nenumatoma.</w:t>
      </w:r>
    </w:p>
    <w:p w:rsidR="00515998" w:rsidRPr="003D753B" w:rsidRDefault="00515998" w:rsidP="00BF072F">
      <w:pPr>
        <w:ind w:firstLine="720"/>
        <w:jc w:val="both"/>
        <w:rPr>
          <w:b/>
          <w:sz w:val="24"/>
          <w:szCs w:val="24"/>
        </w:rPr>
      </w:pPr>
      <w:r w:rsidRPr="003D753B">
        <w:rPr>
          <w:b/>
          <w:color w:val="000000"/>
          <w:sz w:val="24"/>
          <w:szCs w:val="24"/>
        </w:rPr>
        <w:t>Kokius galiojančius teisės aktus būtina pakeisti ar panaikinti, priėmus teikiamą projektą.</w:t>
      </w:r>
    </w:p>
    <w:p w:rsidR="00515998" w:rsidRPr="003D753B" w:rsidRDefault="00515998" w:rsidP="00BF072F">
      <w:pPr>
        <w:ind w:firstLine="720"/>
        <w:jc w:val="both"/>
        <w:rPr>
          <w:b/>
          <w:sz w:val="24"/>
          <w:szCs w:val="24"/>
        </w:rPr>
      </w:pPr>
      <w:r w:rsidRPr="003D753B">
        <w:rPr>
          <w:color w:val="000000"/>
          <w:sz w:val="24"/>
          <w:szCs w:val="24"/>
        </w:rPr>
        <w:t>Priėmus teikiamą projektą,</w:t>
      </w:r>
      <w:r w:rsidRPr="003D753B">
        <w:rPr>
          <w:sz w:val="24"/>
          <w:szCs w:val="24"/>
        </w:rPr>
        <w:t xml:space="preserve"> jokių </w:t>
      </w:r>
      <w:r w:rsidRPr="003D753B">
        <w:rPr>
          <w:color w:val="000000"/>
          <w:sz w:val="24"/>
          <w:szCs w:val="24"/>
        </w:rPr>
        <w:t>galiojančių teisės aktų pakeisti ar panaikinti nereikia</w:t>
      </w:r>
      <w:r w:rsidRPr="003D753B">
        <w:rPr>
          <w:sz w:val="24"/>
          <w:szCs w:val="24"/>
        </w:rPr>
        <w:t>.</w:t>
      </w:r>
    </w:p>
    <w:p w:rsidR="00515998" w:rsidRPr="00DA1DB0" w:rsidRDefault="00515998" w:rsidP="00BF072F">
      <w:pPr>
        <w:ind w:firstLine="720"/>
        <w:jc w:val="both"/>
        <w:rPr>
          <w:b/>
          <w:sz w:val="24"/>
          <w:szCs w:val="24"/>
        </w:rPr>
      </w:pPr>
      <w:r w:rsidRPr="003D753B">
        <w:rPr>
          <w:b/>
          <w:sz w:val="24"/>
          <w:szCs w:val="24"/>
        </w:rPr>
        <w:t>Reikiami paskaičiavimai, išlaidų sąmatos bei finansavimo šaltiniai, reikalingi sprendimui įgyvendinti.</w:t>
      </w:r>
    </w:p>
    <w:p w:rsidR="00515998" w:rsidRDefault="00515998" w:rsidP="00BF072F">
      <w:pPr>
        <w:ind w:firstLine="720"/>
        <w:jc w:val="both"/>
        <w:rPr>
          <w:sz w:val="24"/>
          <w:szCs w:val="24"/>
        </w:rPr>
      </w:pPr>
      <w:r w:rsidRPr="0021627F">
        <w:rPr>
          <w:sz w:val="24"/>
          <w:szCs w:val="24"/>
        </w:rPr>
        <w:t>Bendra projekto vertė</w:t>
      </w:r>
      <w:r>
        <w:rPr>
          <w:sz w:val="24"/>
          <w:szCs w:val="24"/>
        </w:rPr>
        <w:t xml:space="preserve"> – 587 825,00 Eur, iš jų Panevėžio rajono švietimo centro dalis –       </w:t>
      </w:r>
      <w:r w:rsidRPr="0021627F">
        <w:rPr>
          <w:sz w:val="24"/>
          <w:szCs w:val="24"/>
        </w:rPr>
        <w:t xml:space="preserve"> 62 383,00</w:t>
      </w:r>
      <w:r>
        <w:rPr>
          <w:sz w:val="24"/>
          <w:szCs w:val="24"/>
        </w:rPr>
        <w:t xml:space="preserve"> Eur, iš kurių 53 026,00 Eur Europos Sąjungos lėšos (85 proc.), 9 357,00 Eur Savivaldybės biudžeto lėšos (15 proc.).</w:t>
      </w:r>
    </w:p>
    <w:p w:rsidR="00515998" w:rsidRPr="00E7597B" w:rsidRDefault="00515998" w:rsidP="00BF072F">
      <w:pPr>
        <w:ind w:firstLine="720"/>
        <w:jc w:val="both"/>
        <w:rPr>
          <w:sz w:val="24"/>
          <w:szCs w:val="24"/>
        </w:rPr>
      </w:pPr>
      <w:r w:rsidRPr="003D753B">
        <w:rPr>
          <w:sz w:val="24"/>
          <w:szCs w:val="24"/>
        </w:rPr>
        <w:t>Sprendimo projektui antikorupcinis vertinimas nereikalingas.</w:t>
      </w:r>
    </w:p>
    <w:p w:rsidR="00515998" w:rsidRDefault="00515998" w:rsidP="00EF6F95">
      <w:pPr>
        <w:rPr>
          <w:sz w:val="24"/>
          <w:szCs w:val="24"/>
        </w:rPr>
      </w:pPr>
    </w:p>
    <w:p w:rsidR="00515998" w:rsidRDefault="00515998" w:rsidP="00EF6F95">
      <w:pPr>
        <w:rPr>
          <w:sz w:val="24"/>
          <w:szCs w:val="24"/>
        </w:rPr>
      </w:pPr>
    </w:p>
    <w:p w:rsidR="00515998" w:rsidRDefault="00515998" w:rsidP="00EF6F95">
      <w:pPr>
        <w:tabs>
          <w:tab w:val="right" w:pos="9639"/>
        </w:tabs>
        <w:jc w:val="both"/>
        <w:rPr>
          <w:color w:val="000000"/>
          <w:sz w:val="24"/>
          <w:szCs w:val="24"/>
        </w:rPr>
      </w:pPr>
      <w:r>
        <w:rPr>
          <w:sz w:val="24"/>
          <w:szCs w:val="24"/>
        </w:rPr>
        <w:t>Vedėja</w:t>
      </w:r>
      <w:r>
        <w:rPr>
          <w:sz w:val="24"/>
          <w:szCs w:val="24"/>
        </w:rPr>
        <w:tab/>
        <w:t>Miglė Bražėnienė</w:t>
      </w:r>
    </w:p>
    <w:sectPr w:rsidR="00515998"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998" w:rsidRDefault="00515998">
      <w:r>
        <w:separator/>
      </w:r>
    </w:p>
  </w:endnote>
  <w:endnote w:type="continuationSeparator" w:id="0">
    <w:p w:rsidR="00515998" w:rsidRDefault="005159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998" w:rsidRDefault="005159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5998" w:rsidRDefault="005159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998" w:rsidRDefault="00515998">
      <w:r>
        <w:separator/>
      </w:r>
    </w:p>
  </w:footnote>
  <w:footnote w:type="continuationSeparator" w:id="0">
    <w:p w:rsidR="00515998" w:rsidRDefault="005159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998" w:rsidRDefault="005159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515998" w:rsidRDefault="005159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998" w:rsidRPr="007A0A8F" w:rsidRDefault="00515998" w:rsidP="00EF6F95">
    <w:pPr>
      <w:pStyle w:val="Header"/>
      <w:tabs>
        <w:tab w:val="clear" w:pos="8306"/>
        <w:tab w:val="right" w:pos="9639"/>
      </w:tabs>
      <w:jc w:val="right"/>
      <w:rPr>
        <w:b/>
        <w:sz w:val="24"/>
        <w:szCs w:val="24"/>
      </w:rPr>
    </w:pPr>
    <w:r>
      <w:rPr>
        <w:b/>
        <w:sz w:val="24"/>
        <w:szCs w:val="24"/>
      </w:rPr>
      <w:t>Projektas</w:t>
    </w:r>
  </w:p>
  <w:p w:rsidR="00515998" w:rsidRDefault="00515998" w:rsidP="00EF6F95">
    <w:pPr>
      <w:pStyle w:val="Header"/>
      <w:tabs>
        <w:tab w:val="clear" w:pos="8306"/>
        <w:tab w:val="right" w:pos="9639"/>
      </w:tab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o:ole="">
          <v:imagedata r:id="rId1" o:title=""/>
        </v:shape>
        <o:OLEObject Type="Embed" ProgID="PI3.Image" ShapeID="_x0000_i1026" DrawAspect="Content" ObjectID="_1551077316" r:id="rId2"/>
      </w:object>
    </w:r>
  </w:p>
  <w:p w:rsidR="00515998" w:rsidRDefault="00515998" w:rsidP="00EF6F95">
    <w:pPr>
      <w:pStyle w:val="Header"/>
      <w:jc w:val="center"/>
    </w:pPr>
  </w:p>
  <w:p w:rsidR="00515998" w:rsidRDefault="00515998" w:rsidP="00EF6F95">
    <w:pPr>
      <w:pStyle w:val="Header"/>
      <w:jc w:val="center"/>
      <w:rPr>
        <w:b/>
        <w:sz w:val="28"/>
      </w:rPr>
    </w:pPr>
    <w:r>
      <w:rPr>
        <w:b/>
        <w:sz w:val="28"/>
      </w:rPr>
      <w:t xml:space="preserve">PANEVĖŽIO RAJONO SAVIVALDYBĖS TARYBA </w:t>
    </w:r>
  </w:p>
  <w:p w:rsidR="00515998" w:rsidRDefault="00515998" w:rsidP="00EF6F95">
    <w:pPr>
      <w:pStyle w:val="Header"/>
      <w:jc w:val="center"/>
      <w:rPr>
        <w:b/>
        <w:sz w:val="28"/>
      </w:rPr>
    </w:pPr>
  </w:p>
  <w:p w:rsidR="00515998" w:rsidRDefault="00515998" w:rsidP="00EF6F95">
    <w:pPr>
      <w:pStyle w:val="Header"/>
      <w:jc w:val="center"/>
      <w:rPr>
        <w:sz w:val="24"/>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5">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6">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7">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num w:numId="1">
    <w:abstractNumId w:val="8"/>
  </w:num>
  <w:num w:numId="2">
    <w:abstractNumId w:val="0"/>
  </w:num>
  <w:num w:numId="3">
    <w:abstractNumId w:val="1"/>
  </w:num>
  <w:num w:numId="4">
    <w:abstractNumId w:val="2"/>
  </w:num>
  <w:num w:numId="5">
    <w:abstractNumId w:val="7"/>
  </w:num>
  <w:num w:numId="6">
    <w:abstractNumId w:val="3"/>
  </w:num>
  <w:num w:numId="7">
    <w:abstractNumId w:val="4"/>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1E6B"/>
    <w:rsid w:val="00007999"/>
    <w:rsid w:val="000142B7"/>
    <w:rsid w:val="000334A1"/>
    <w:rsid w:val="00035267"/>
    <w:rsid w:val="00052D21"/>
    <w:rsid w:val="00053706"/>
    <w:rsid w:val="000553EA"/>
    <w:rsid w:val="00061F0B"/>
    <w:rsid w:val="00062103"/>
    <w:rsid w:val="0006243D"/>
    <w:rsid w:val="00063DB8"/>
    <w:rsid w:val="00075457"/>
    <w:rsid w:val="00080D2F"/>
    <w:rsid w:val="00087BA1"/>
    <w:rsid w:val="000904CE"/>
    <w:rsid w:val="00095524"/>
    <w:rsid w:val="000B50FB"/>
    <w:rsid w:val="000C2420"/>
    <w:rsid w:val="000C495C"/>
    <w:rsid w:val="000C6D91"/>
    <w:rsid w:val="000D2C56"/>
    <w:rsid w:val="000E60C5"/>
    <w:rsid w:val="000F502C"/>
    <w:rsid w:val="00107342"/>
    <w:rsid w:val="001111A6"/>
    <w:rsid w:val="001176D3"/>
    <w:rsid w:val="0012287B"/>
    <w:rsid w:val="00125377"/>
    <w:rsid w:val="00125DAD"/>
    <w:rsid w:val="00130F9E"/>
    <w:rsid w:val="001311E0"/>
    <w:rsid w:val="0013194C"/>
    <w:rsid w:val="00133013"/>
    <w:rsid w:val="00141638"/>
    <w:rsid w:val="00144FA8"/>
    <w:rsid w:val="00151EBA"/>
    <w:rsid w:val="001621C2"/>
    <w:rsid w:val="001632FF"/>
    <w:rsid w:val="00163B08"/>
    <w:rsid w:val="001647BA"/>
    <w:rsid w:val="00175C27"/>
    <w:rsid w:val="001821A9"/>
    <w:rsid w:val="001859BA"/>
    <w:rsid w:val="001A225D"/>
    <w:rsid w:val="001B26D2"/>
    <w:rsid w:val="001B2E69"/>
    <w:rsid w:val="001B3780"/>
    <w:rsid w:val="001C3D32"/>
    <w:rsid w:val="001C400D"/>
    <w:rsid w:val="001C4523"/>
    <w:rsid w:val="001C4663"/>
    <w:rsid w:val="001C5A2B"/>
    <w:rsid w:val="001F3ACE"/>
    <w:rsid w:val="001F7D5B"/>
    <w:rsid w:val="00205D73"/>
    <w:rsid w:val="00207015"/>
    <w:rsid w:val="00213F1E"/>
    <w:rsid w:val="0021627F"/>
    <w:rsid w:val="00222E10"/>
    <w:rsid w:val="00240551"/>
    <w:rsid w:val="00241D13"/>
    <w:rsid w:val="0024668C"/>
    <w:rsid w:val="002601AA"/>
    <w:rsid w:val="002625FF"/>
    <w:rsid w:val="00263410"/>
    <w:rsid w:val="002727D1"/>
    <w:rsid w:val="002738A3"/>
    <w:rsid w:val="00275416"/>
    <w:rsid w:val="002811D8"/>
    <w:rsid w:val="002B384A"/>
    <w:rsid w:val="002B6FB6"/>
    <w:rsid w:val="002B7262"/>
    <w:rsid w:val="002C4EA3"/>
    <w:rsid w:val="002E2528"/>
    <w:rsid w:val="002F384D"/>
    <w:rsid w:val="002F5149"/>
    <w:rsid w:val="00307A58"/>
    <w:rsid w:val="00325E08"/>
    <w:rsid w:val="00332811"/>
    <w:rsid w:val="00340B09"/>
    <w:rsid w:val="00352DB4"/>
    <w:rsid w:val="003846D7"/>
    <w:rsid w:val="00387709"/>
    <w:rsid w:val="003A41C5"/>
    <w:rsid w:val="003B500E"/>
    <w:rsid w:val="003C577B"/>
    <w:rsid w:val="003D0042"/>
    <w:rsid w:val="003D753B"/>
    <w:rsid w:val="003E1110"/>
    <w:rsid w:val="00404DAA"/>
    <w:rsid w:val="00413665"/>
    <w:rsid w:val="00422794"/>
    <w:rsid w:val="00423096"/>
    <w:rsid w:val="0044517D"/>
    <w:rsid w:val="004603D2"/>
    <w:rsid w:val="0047317D"/>
    <w:rsid w:val="0047504C"/>
    <w:rsid w:val="004924F3"/>
    <w:rsid w:val="004939CF"/>
    <w:rsid w:val="00496A2F"/>
    <w:rsid w:val="004A42D7"/>
    <w:rsid w:val="004C56DD"/>
    <w:rsid w:val="004D1713"/>
    <w:rsid w:val="004E5859"/>
    <w:rsid w:val="00503C73"/>
    <w:rsid w:val="005047C7"/>
    <w:rsid w:val="005078CA"/>
    <w:rsid w:val="00515998"/>
    <w:rsid w:val="00530EFD"/>
    <w:rsid w:val="005373F0"/>
    <w:rsid w:val="00537EEE"/>
    <w:rsid w:val="005476BA"/>
    <w:rsid w:val="00560A71"/>
    <w:rsid w:val="00563E7D"/>
    <w:rsid w:val="005741B8"/>
    <w:rsid w:val="00586A6D"/>
    <w:rsid w:val="00591E6B"/>
    <w:rsid w:val="005972FB"/>
    <w:rsid w:val="005A06FE"/>
    <w:rsid w:val="005A0EA7"/>
    <w:rsid w:val="005A5CC8"/>
    <w:rsid w:val="005B4B80"/>
    <w:rsid w:val="005B4D38"/>
    <w:rsid w:val="005B6760"/>
    <w:rsid w:val="005C5702"/>
    <w:rsid w:val="005D0EB3"/>
    <w:rsid w:val="005D52F0"/>
    <w:rsid w:val="005D6506"/>
    <w:rsid w:val="005E1550"/>
    <w:rsid w:val="005E1F46"/>
    <w:rsid w:val="005E3904"/>
    <w:rsid w:val="005E4638"/>
    <w:rsid w:val="006004AA"/>
    <w:rsid w:val="00602676"/>
    <w:rsid w:val="006047CF"/>
    <w:rsid w:val="006079FE"/>
    <w:rsid w:val="00614C8A"/>
    <w:rsid w:val="0061564F"/>
    <w:rsid w:val="006171D5"/>
    <w:rsid w:val="006223A6"/>
    <w:rsid w:val="00634D1E"/>
    <w:rsid w:val="006351F6"/>
    <w:rsid w:val="0067220D"/>
    <w:rsid w:val="00675818"/>
    <w:rsid w:val="006A140A"/>
    <w:rsid w:val="006A4608"/>
    <w:rsid w:val="006A4A18"/>
    <w:rsid w:val="006A5C08"/>
    <w:rsid w:val="006A7FE0"/>
    <w:rsid w:val="006B4097"/>
    <w:rsid w:val="006B4975"/>
    <w:rsid w:val="006B5ACA"/>
    <w:rsid w:val="006C2323"/>
    <w:rsid w:val="006C3AA9"/>
    <w:rsid w:val="006D6C3C"/>
    <w:rsid w:val="006D72F0"/>
    <w:rsid w:val="006E5149"/>
    <w:rsid w:val="006F051C"/>
    <w:rsid w:val="006F3225"/>
    <w:rsid w:val="006F5E85"/>
    <w:rsid w:val="0070146E"/>
    <w:rsid w:val="00704F29"/>
    <w:rsid w:val="00710E65"/>
    <w:rsid w:val="007122E6"/>
    <w:rsid w:val="00724EA3"/>
    <w:rsid w:val="007254F3"/>
    <w:rsid w:val="007305C9"/>
    <w:rsid w:val="007421F3"/>
    <w:rsid w:val="00744A82"/>
    <w:rsid w:val="007518CA"/>
    <w:rsid w:val="0077168D"/>
    <w:rsid w:val="00796C76"/>
    <w:rsid w:val="007A0A8F"/>
    <w:rsid w:val="007C596A"/>
    <w:rsid w:val="007E0EEA"/>
    <w:rsid w:val="00801274"/>
    <w:rsid w:val="00807850"/>
    <w:rsid w:val="00813C9E"/>
    <w:rsid w:val="00835F60"/>
    <w:rsid w:val="008414A9"/>
    <w:rsid w:val="00841D6C"/>
    <w:rsid w:val="0084227C"/>
    <w:rsid w:val="00851107"/>
    <w:rsid w:val="00857280"/>
    <w:rsid w:val="0085758C"/>
    <w:rsid w:val="00862133"/>
    <w:rsid w:val="00881DC5"/>
    <w:rsid w:val="008A64C8"/>
    <w:rsid w:val="008A65E2"/>
    <w:rsid w:val="008C6AA9"/>
    <w:rsid w:val="008D143C"/>
    <w:rsid w:val="008D2594"/>
    <w:rsid w:val="008D400E"/>
    <w:rsid w:val="008E1D58"/>
    <w:rsid w:val="008E27D4"/>
    <w:rsid w:val="008E3A16"/>
    <w:rsid w:val="008E4AD0"/>
    <w:rsid w:val="00907961"/>
    <w:rsid w:val="00947C4E"/>
    <w:rsid w:val="00951497"/>
    <w:rsid w:val="00962B2C"/>
    <w:rsid w:val="009700EA"/>
    <w:rsid w:val="00972DA3"/>
    <w:rsid w:val="00975F58"/>
    <w:rsid w:val="009914D6"/>
    <w:rsid w:val="00994629"/>
    <w:rsid w:val="009B0EF9"/>
    <w:rsid w:val="009B2647"/>
    <w:rsid w:val="009C284D"/>
    <w:rsid w:val="009D59E9"/>
    <w:rsid w:val="009D6794"/>
    <w:rsid w:val="00A03431"/>
    <w:rsid w:val="00A12DF6"/>
    <w:rsid w:val="00A14918"/>
    <w:rsid w:val="00A2582D"/>
    <w:rsid w:val="00A42B02"/>
    <w:rsid w:val="00A65A76"/>
    <w:rsid w:val="00A965B5"/>
    <w:rsid w:val="00A9744C"/>
    <w:rsid w:val="00AA2B30"/>
    <w:rsid w:val="00AC3351"/>
    <w:rsid w:val="00AC35E6"/>
    <w:rsid w:val="00AD26E9"/>
    <w:rsid w:val="00AD541C"/>
    <w:rsid w:val="00AE49CC"/>
    <w:rsid w:val="00B03632"/>
    <w:rsid w:val="00B039BA"/>
    <w:rsid w:val="00B054FA"/>
    <w:rsid w:val="00B06D7F"/>
    <w:rsid w:val="00B175D5"/>
    <w:rsid w:val="00B2520D"/>
    <w:rsid w:val="00B25D6B"/>
    <w:rsid w:val="00B32109"/>
    <w:rsid w:val="00B32315"/>
    <w:rsid w:val="00B3268B"/>
    <w:rsid w:val="00B35471"/>
    <w:rsid w:val="00B4740A"/>
    <w:rsid w:val="00B56E97"/>
    <w:rsid w:val="00B63D1C"/>
    <w:rsid w:val="00B73080"/>
    <w:rsid w:val="00B73D30"/>
    <w:rsid w:val="00B8653C"/>
    <w:rsid w:val="00B96176"/>
    <w:rsid w:val="00BA4870"/>
    <w:rsid w:val="00BC1CA2"/>
    <w:rsid w:val="00BD0059"/>
    <w:rsid w:val="00BF072F"/>
    <w:rsid w:val="00BF4D45"/>
    <w:rsid w:val="00C00B6A"/>
    <w:rsid w:val="00C06E0B"/>
    <w:rsid w:val="00C2223A"/>
    <w:rsid w:val="00C33C38"/>
    <w:rsid w:val="00C517B8"/>
    <w:rsid w:val="00C523A6"/>
    <w:rsid w:val="00C5428E"/>
    <w:rsid w:val="00C55317"/>
    <w:rsid w:val="00C557E3"/>
    <w:rsid w:val="00C77869"/>
    <w:rsid w:val="00C80BF2"/>
    <w:rsid w:val="00C87A8F"/>
    <w:rsid w:val="00C93F50"/>
    <w:rsid w:val="00CA22A5"/>
    <w:rsid w:val="00CB0FD9"/>
    <w:rsid w:val="00CB229B"/>
    <w:rsid w:val="00CB3AD5"/>
    <w:rsid w:val="00CB7E62"/>
    <w:rsid w:val="00CC2AD4"/>
    <w:rsid w:val="00CD288E"/>
    <w:rsid w:val="00CE4971"/>
    <w:rsid w:val="00CE53F2"/>
    <w:rsid w:val="00CE7D41"/>
    <w:rsid w:val="00CF3383"/>
    <w:rsid w:val="00CF6FF2"/>
    <w:rsid w:val="00D057C1"/>
    <w:rsid w:val="00D17B9C"/>
    <w:rsid w:val="00D209B0"/>
    <w:rsid w:val="00D33AA2"/>
    <w:rsid w:val="00D57DAE"/>
    <w:rsid w:val="00D72267"/>
    <w:rsid w:val="00D866C8"/>
    <w:rsid w:val="00D87018"/>
    <w:rsid w:val="00D90863"/>
    <w:rsid w:val="00D90E25"/>
    <w:rsid w:val="00DA1DB0"/>
    <w:rsid w:val="00DA1F0B"/>
    <w:rsid w:val="00DA7736"/>
    <w:rsid w:val="00DB3458"/>
    <w:rsid w:val="00DB6E1E"/>
    <w:rsid w:val="00DC5271"/>
    <w:rsid w:val="00DC7D54"/>
    <w:rsid w:val="00DD39F4"/>
    <w:rsid w:val="00DD7915"/>
    <w:rsid w:val="00DE0A85"/>
    <w:rsid w:val="00DE69D5"/>
    <w:rsid w:val="00DF4D6B"/>
    <w:rsid w:val="00DF5A3E"/>
    <w:rsid w:val="00E13FB0"/>
    <w:rsid w:val="00E15F94"/>
    <w:rsid w:val="00E249DD"/>
    <w:rsid w:val="00E25DA6"/>
    <w:rsid w:val="00E3300F"/>
    <w:rsid w:val="00E35A57"/>
    <w:rsid w:val="00E47B72"/>
    <w:rsid w:val="00E54CD4"/>
    <w:rsid w:val="00E55A67"/>
    <w:rsid w:val="00E70543"/>
    <w:rsid w:val="00E7597B"/>
    <w:rsid w:val="00E837D0"/>
    <w:rsid w:val="00E85A91"/>
    <w:rsid w:val="00EA3DA6"/>
    <w:rsid w:val="00EA5BEA"/>
    <w:rsid w:val="00EB625C"/>
    <w:rsid w:val="00EC1A46"/>
    <w:rsid w:val="00EE19DB"/>
    <w:rsid w:val="00EE1C5B"/>
    <w:rsid w:val="00EE4602"/>
    <w:rsid w:val="00EE58B8"/>
    <w:rsid w:val="00EF306B"/>
    <w:rsid w:val="00EF6621"/>
    <w:rsid w:val="00EF6F95"/>
    <w:rsid w:val="00F02127"/>
    <w:rsid w:val="00F13831"/>
    <w:rsid w:val="00F146AD"/>
    <w:rsid w:val="00F4580C"/>
    <w:rsid w:val="00F51BF2"/>
    <w:rsid w:val="00F54921"/>
    <w:rsid w:val="00F55FFC"/>
    <w:rsid w:val="00F560AE"/>
    <w:rsid w:val="00F6040A"/>
    <w:rsid w:val="00F6396F"/>
    <w:rsid w:val="00F75F8F"/>
    <w:rsid w:val="00F8275C"/>
    <w:rsid w:val="00F86AE2"/>
    <w:rsid w:val="00FA56C1"/>
    <w:rsid w:val="00FC0806"/>
    <w:rsid w:val="00FC2F58"/>
    <w:rsid w:val="00FD211E"/>
    <w:rsid w:val="00FE097C"/>
    <w:rsid w:val="00FE6BCA"/>
    <w:rsid w:val="00FE6CB0"/>
    <w:rsid w:val="00FF0C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EA7"/>
    <w:rPr>
      <w:sz w:val="20"/>
      <w:szCs w:val="20"/>
      <w:lang w:val="lt-LT"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basedOn w:val="DefaultParagraphFont"/>
    <w:link w:val="Header"/>
    <w:uiPriority w:val="99"/>
    <w:semiHidden/>
    <w:locked/>
    <w:rsid w:val="000C495C"/>
    <w:rPr>
      <w:rFonts w:cs="Times New Roman"/>
      <w:lang w:eastAsia="ru-RU"/>
    </w:rPr>
  </w:style>
  <w:style w:type="character" w:styleId="PageNumber">
    <w:name w:val="page number"/>
    <w:basedOn w:val="DefaultParagraphFont"/>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basedOn w:val="DefaultParagraphFont"/>
    <w:link w:val="Footer"/>
    <w:uiPriority w:val="99"/>
    <w:semiHidden/>
    <w:locked/>
    <w:rsid w:val="000C495C"/>
    <w:rPr>
      <w:rFonts w:cs="Times New Roman"/>
      <w:lang w:eastAsia="ru-RU"/>
    </w:rPr>
  </w:style>
  <w:style w:type="character" w:styleId="Hyperlink">
    <w:name w:val="Hyperlink"/>
    <w:basedOn w:val="DefaultParagraphFont"/>
    <w:uiPriority w:val="99"/>
    <w:rsid w:val="005A0EA7"/>
    <w:rPr>
      <w:rFonts w:cs="Times New Roman"/>
      <w:color w:val="0000FF"/>
      <w:u w:val="single"/>
    </w:rPr>
  </w:style>
  <w:style w:type="character" w:styleId="FollowedHyperlink">
    <w:name w:val="FollowedHyperlink"/>
    <w:basedOn w:val="DefaultParagraphFont"/>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basedOn w:val="DefaultParagraphFont"/>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basedOn w:val="DefaultParagraphFont"/>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basedOn w:val="DefaultParagraphFont"/>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basedOn w:val="DefaultParagraphFont"/>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basedOn w:val="DefaultParagraphFont"/>
    <w:link w:val="HTMLPreformatted"/>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s>
</file>

<file path=word/webSettings.xml><?xml version="1.0" encoding="utf-8"?>
<w:webSettings xmlns:r="http://schemas.openxmlformats.org/officeDocument/2006/relationships" xmlns:w="http://schemas.openxmlformats.org/wordprocessingml/2006/main">
  <w:divs>
    <w:div w:id="1840848430">
      <w:marLeft w:val="0"/>
      <w:marRight w:val="0"/>
      <w:marTop w:val="0"/>
      <w:marBottom w:val="0"/>
      <w:divBdr>
        <w:top w:val="none" w:sz="0" w:space="0" w:color="auto"/>
        <w:left w:val="none" w:sz="0" w:space="0" w:color="auto"/>
        <w:bottom w:val="none" w:sz="0" w:space="0" w:color="auto"/>
        <w:right w:val="none" w:sz="0" w:space="0" w:color="auto"/>
      </w:divBdr>
    </w:div>
    <w:div w:id="1840848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169</TotalTime>
  <Pages>3</Pages>
  <Words>836</Words>
  <Characters>4767</Characters>
  <Application>Microsoft Office Outlook</Application>
  <DocSecurity>0</DocSecurity>
  <Lines>0</Lines>
  <Paragraphs>0</Paragraphs>
  <ScaleCrop>false</ScaleCrop>
  <Company>Panevezio r. sv.sk.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Migle.Brazeniene</cp:lastModifiedBy>
  <cp:revision>20</cp:revision>
  <cp:lastPrinted>2017-03-15T07:35:00Z</cp:lastPrinted>
  <dcterms:created xsi:type="dcterms:W3CDTF">2017-01-12T06:39:00Z</dcterms:created>
  <dcterms:modified xsi:type="dcterms:W3CDTF">2017-03-15T08:02:00Z</dcterms:modified>
</cp:coreProperties>
</file>